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P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Городская телефонная сеть</w:t>
            </w:r>
          </w:p>
        </w:tc>
      </w:tr>
      <w:tr w:rsid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P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Станции телефонные автоматические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P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95097" w:rsidRP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P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10-1. Оборудование станции АТСКУ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95097" w:rsidRPr="00595097" w:rsidTr="0059509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95097" w:rsidRDefault="00595097" w:rsidP="0059509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595097" w:rsidRDefault="0059509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95097" w:rsidRPr="00595097" w:rsidTr="0059509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с креплением секциями решетчатого исполнения или магистральными прогонами, масса до 150 кг со сборным кабелем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595097" w:rsidRPr="00595097" w:rsidTr="004D1B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595097" w:rsidRPr="00595097" w:rsidTr="002372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595097" w:rsidRPr="00595097" w:rsidTr="006D09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0256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F92E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D877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894E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марки МЭШДЛ с медной однопроволочной жилой из эмалированного провода, с изоляцией двойной обмоткой из полиамидного шелка, лакированный, сечением 0,2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95097" w:rsidRPr="00595097" w:rsidTr="00BE32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E82A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595097" w:rsidRPr="00595097" w:rsidTr="00A339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595097" w:rsidRPr="00595097" w:rsidTr="006360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95097" w:rsidRPr="00595097" w:rsidTr="005841F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ED2C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АПРН 1 х 35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95097" w:rsidRPr="00595097" w:rsidTr="009E00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с креплением секциями решетчатого исполнения или магистральными прогонами, масса до 150 кг без сборного кабеля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595097" w:rsidRPr="00595097" w:rsidTr="00366F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95097" w:rsidRPr="00595097" w:rsidTr="00951F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95097" w:rsidRPr="00595097" w:rsidTr="00F279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4A07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1101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5E2F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DD05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A12E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95097" w:rsidRPr="00595097" w:rsidTr="009561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595097" w:rsidRPr="00595097" w:rsidTr="009076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95097" w:rsidRPr="00595097" w:rsidTr="00FA1F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3874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АПРН 1 х 35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95097" w:rsidRPr="00595097" w:rsidTr="002D33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с креплением секциями решетчатого исполнения или магистральными прогонами, масса свыше 150 кг до 300 кг со сборным кабелем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595097" w:rsidRPr="00595097" w:rsidTr="009829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95097" w:rsidRPr="00595097" w:rsidTr="003308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595097" w:rsidRPr="00595097" w:rsidTr="00E47B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29742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7E4C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600B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2652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марки МЭШДЛ с медной однопроволочной жилой из эмалированного провода, с изоляцией двойной обмоткой из полиамидного шелка, лакированный, сечением 0,2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95097" w:rsidRPr="00595097" w:rsidTr="008221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9048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595097" w:rsidRPr="00595097" w:rsidTr="007A6E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595097" w:rsidRPr="00595097" w:rsidTr="00BF75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95097" w:rsidRPr="00595097" w:rsidTr="005667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5249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АПРН 1 х 35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95097" w:rsidRPr="00595097" w:rsidTr="00BC30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 с креплением секциями решетчатого исполнения или магистральными прогонами, масса свыше 150 кг до 300 кг без сборного кабеля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595097" w:rsidRPr="00595097" w:rsidTr="00B468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95097" w:rsidRPr="00595097" w:rsidTr="001720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95097" w:rsidRPr="00595097" w:rsidTr="00230D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0137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D342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2964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F56E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3A5C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95097" w:rsidRPr="00595097" w:rsidTr="00031D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595097" w:rsidRPr="00595097" w:rsidTr="00205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95097" w:rsidRPr="00595097" w:rsidTr="004A30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1C69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АПРН 1 х 35 мм</w:t>
            </w:r>
            <w:r w:rsidRPr="0059509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95097" w:rsidRPr="00595097" w:rsidTr="00FD50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Промщит типовыми секциями решетчатого исполнения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промщит)</w:t>
            </w:r>
          </w:p>
        </w:tc>
      </w:tr>
      <w:tr w:rsidR="00595097" w:rsidRPr="00595097" w:rsidTr="00C002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95097" w:rsidRPr="00595097" w:rsidTr="006E1A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95097" w:rsidRPr="00595097" w:rsidTr="000D41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E902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A85F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Промщит магистральными прогонами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промщит)</w:t>
            </w:r>
          </w:p>
        </w:tc>
      </w:tr>
      <w:tr w:rsidR="00595097" w:rsidRPr="00595097" w:rsidTr="00A577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95097" w:rsidRPr="00595097" w:rsidTr="00C34A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595097" w:rsidRPr="00595097" w:rsidTr="00F817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F103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AB2A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подпорная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рама)</w:t>
            </w:r>
          </w:p>
        </w:tc>
      </w:tr>
      <w:tr w:rsidR="00595097" w:rsidRPr="00595097" w:rsidTr="00E65B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95097" w:rsidRPr="00595097" w:rsidTr="00021C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95097" w:rsidRPr="00595097" w:rsidTr="00B31D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BA4E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6A51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1/10-100-40-5/27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50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Плата с реле с включением разъемов жесткозакрепленных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595097" w:rsidRPr="00595097" w:rsidTr="001440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95097" w:rsidRPr="00595097" w:rsidTr="00952C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Плата с реле с включением разъемов свободнозакрепленных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595097" w:rsidRPr="00595097" w:rsidTr="009777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95097" w:rsidRPr="00595097" w:rsidTr="009321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Плата разного назначения с подготовкой места установки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595097" w:rsidRPr="00595097" w:rsidTr="007B51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95097" w:rsidRPr="00595097" w:rsidTr="00D57F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95097" w:rsidRPr="00595097" w:rsidTr="00E11C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0C67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250D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Столы специальные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стол)</w:t>
            </w:r>
          </w:p>
        </w:tc>
      </w:tr>
      <w:tr w:rsidR="00595097" w:rsidRPr="00595097" w:rsidTr="00521A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595097" w:rsidRPr="00595097" w:rsidTr="005A2B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595097" w:rsidRPr="00595097" w:rsidTr="007359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7B22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D672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Рамка со штифтами на винтах в нарезных отверстиях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рамка)</w:t>
            </w:r>
          </w:p>
        </w:tc>
      </w:tr>
      <w:tr w:rsidR="00595097" w:rsidRPr="00595097" w:rsidTr="00292C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Рамка со штифтами на винтах и гайках с шайбами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рамка)</w:t>
            </w:r>
          </w:p>
        </w:tc>
      </w:tr>
      <w:tr w:rsidR="00595097" w:rsidRPr="00595097" w:rsidTr="00CA57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Транспарант рядовой со сборной рамкой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транспарант)</w:t>
            </w:r>
          </w:p>
        </w:tc>
      </w:tr>
      <w:tr w:rsidR="00595097" w:rsidRPr="00595097" w:rsidTr="00C07C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95097" w:rsidRPr="00595097" w:rsidTr="00811A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95097" w:rsidRPr="00595097" w:rsidTr="005E3F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2975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0705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Освещение рядовое</w:t>
            </w:r>
          </w:p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5097">
              <w:rPr>
                <w:rFonts w:ascii="Arial" w:hAnsi="Arial" w:cs="Arial"/>
              </w:rPr>
              <w:t>(единица измерения - м ряда)</w:t>
            </w:r>
          </w:p>
        </w:tc>
      </w:tr>
      <w:tr w:rsidR="00595097" w:rsidRPr="00595097" w:rsidTr="009920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CE6D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95097" w:rsidRPr="00595097" w:rsidTr="00A47B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95097" w:rsidRPr="00595097" w:rsidTr="004377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9C74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595097" w:rsidRPr="00595097" w:rsidTr="00454F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95097" w:rsidRPr="00595097" w:rsidTr="003803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595097" w:rsidRPr="00595097" w:rsidTr="007452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595097" w:rsidRPr="00595097" w:rsidTr="00F76D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95097" w:rsidRPr="00595097" w:rsidTr="00554E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95097" w:rsidRPr="00595097" w:rsidTr="00DE1E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95097" w:rsidRPr="00595097" w:rsidTr="005950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59509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5097" w:rsidRPr="00595097" w:rsidRDefault="00595097" w:rsidP="00C4139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5097" w:rsidRPr="00595097" w:rsidRDefault="00595097" w:rsidP="00C4139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595097" w:rsidRDefault="00595097" w:rsidP="0040791D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59509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D139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10-2. Электрическая проверка и настройка оборудования АТСКУ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0D139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АИ-СД, АИ-АВ, АК-АВ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44,6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ГИ-6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119,3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ГИ-3, РИ-А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АРБ, ВРД-4, ВРДВ, КП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ВШК-ВШКМ, МГ,СВУ,ПКВ, АКС,ПКВ-РИВ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38,39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РСЛВ-3, ИШК, РСЛПВ, ГИК-40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РСЛВ-2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РСЛПИ, РСЛИ-2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 АД-АУД, УАК, КУА, РСЛИ-3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настройка: стол испытательно-измерительный или передаточный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20,75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настройка: стол справок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оборудования при установлении внутристанционных вызовов с выключенными выдержками времени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- 1000 номеров)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Вызов контрольный с включением выдержки времени в регистрах и маркерах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- 1000 номеров)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оборудования через автотренер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- 1000 номеров)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шнуровых пар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выходов от ГИ к ГИ, ЛИ и РСЛ</w:t>
            </w:r>
          </w:p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139D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0D139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D139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D139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</w:t>
            </w:r>
          </w:p>
        </w:tc>
      </w:tr>
    </w:tbl>
    <w:p w:rsidR="000A6B2C" w:rsidRPr="000D139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1C1CD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10-3. Оборудование станции АТС координатной системы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1C1CD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 каркас ряда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м ряда)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66,5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соединителях:промщит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стрейф)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1C1CD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 рама статива массой до 50 кг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рам)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 рама статива массой свыше 50 кг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рам)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соединителях:рама поворотная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рам)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соединителях:блок релейный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блоков)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 промщит концентрации на стойке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- 10 промщитов)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соединителях:ящик питания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ящик)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АТС координатной системы с электромеханическими управляющими устройствами с записанной программой и коммутационным полем , на многократных координатных соединителях: табло рядовой сигнализации</w:t>
            </w:r>
          </w:p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1CDC">
              <w:rPr>
                <w:rFonts w:ascii="Arial" w:hAnsi="Arial" w:cs="Arial"/>
              </w:rPr>
              <w:t>(единица измерения - табло)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C1CD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1CD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1CD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0A6B2C" w:rsidRPr="001C1CD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329E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Кроссы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329E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10-14. Кроссы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329E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 абонентских линий</w:t>
            </w:r>
          </w:p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9E3">
              <w:rPr>
                <w:rFonts w:ascii="Arial" w:hAnsi="Arial" w:cs="Arial"/>
              </w:rPr>
              <w:t>(единица измерения - 10 стрейф)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78,5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0,00121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марки МЭШДЛ с медной однопроволочной жилой из эмалированного провода, с изоляцией двойной обмоткой из полиамидного шелка, лакированный, сечением 0,2 мм</w:t>
            </w:r>
            <w:r w:rsidRPr="00B329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АПРН 1 х 35 мм</w:t>
            </w:r>
            <w:r w:rsidRPr="00B329E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Ленты алюминиевые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 соединительных линий</w:t>
            </w:r>
          </w:p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329E3">
              <w:rPr>
                <w:rFonts w:ascii="Arial" w:hAnsi="Arial" w:cs="Arial"/>
              </w:rPr>
              <w:t>(единица измерения - 10 стрейф)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55,6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0,00121</w:t>
            </w:r>
          </w:p>
        </w:tc>
      </w:tr>
      <w:tr w:rsidR="000A6B2C" w:rsidRPr="00B329E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329E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329E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</w:tbl>
    <w:p w:rsidR="000A6B2C" w:rsidRPr="00B329E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A32C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Аппаратура уплотнения межстанционных связей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A32C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10-25. Оборудование ИКМ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A32C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ИКМ-15, оконечная станция на одну систему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ИКМ-15, оконечная станция на две системы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ИКМ-15, промежуточная станция на одну систему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ИКМ-15,промежуточная станция на две системы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ИКМ-30, установка линейных регенераторов при наличии в одном колодце НРП первого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контейнер)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ИКМ-30, установка линейных регенераторов при наличии в одном колодце НРП каждого последующего</w:t>
            </w:r>
          </w:p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32CD">
              <w:rPr>
                <w:rFonts w:ascii="Arial" w:hAnsi="Arial" w:cs="Arial"/>
              </w:rPr>
              <w:t>(единица измерения - контейнер)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A32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A32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A32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0A6B2C" w:rsidRPr="00FA32C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6440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10-26. Электрическая проверка оборудования ИКМ-15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76440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ИКМ-15, оконечная станция на одну систему</w:t>
            </w:r>
          </w:p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440C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45,65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ИКМ-15 оконечная станция на две системы</w:t>
            </w:r>
          </w:p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440C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87,15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ИКМ-15, промежуточная станция на одну систему</w:t>
            </w:r>
          </w:p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440C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ИКМ-15, промежуточная станция на две системы</w:t>
            </w:r>
          </w:p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440C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6440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6440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6440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</w:tbl>
    <w:p w:rsidR="000A6B2C" w:rsidRPr="0076440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62BC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10-27. Настройка ИКМ-15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62BC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линейного тракта на одну систему</w:t>
            </w:r>
          </w:p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2BC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21,45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линейного тракта на две системы</w:t>
            </w:r>
          </w:p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2BC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62B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2B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2B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31,61</w:t>
            </w:r>
          </w:p>
        </w:tc>
      </w:tr>
    </w:tbl>
    <w:p w:rsidR="000A6B2C" w:rsidRPr="00E62BC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7109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Желоба металлические воздушные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7109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10-38. Желоба металлические воздушные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7109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сборный на настенных кронштейнах и на подвесах к потолку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м желоба)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Спуск-подъем желоба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Закругление желоба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Вертикальный желоб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магистральный рядовой коробчатый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м желоба)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сигнальный АТСКУ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край ряда)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Кронштейн магистральных шин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кронштейн)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Желоб на прямых участках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м желоба)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окна в желобе для спуска-подъема кабеля</w:t>
            </w:r>
          </w:p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09F">
              <w:rPr>
                <w:rFonts w:ascii="Arial" w:hAnsi="Arial" w:cs="Arial"/>
              </w:rPr>
              <w:t>(единица измерения - спуск-подъем)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7109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09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09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0A6B2C" w:rsidRPr="00D7109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543D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10-39. Детали разные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543D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Хомут на колонку</w:t>
            </w:r>
          </w:p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3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0,00089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0,00377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Угольник настенный магистральный</w:t>
            </w:r>
          </w:p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3D9">
              <w:rPr>
                <w:rFonts w:ascii="Arial" w:hAnsi="Arial" w:cs="Arial"/>
              </w:rPr>
              <w:t>(единица измерения - м угольника)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Угольник настенный (уголок) отдельный</w:t>
            </w:r>
          </w:p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3D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Уголок крепления яруса желоба</w:t>
            </w:r>
          </w:p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3D9">
              <w:rPr>
                <w:rFonts w:ascii="Arial" w:hAnsi="Arial" w:cs="Arial"/>
              </w:rPr>
              <w:t>(единица измерения - компл. (2 уголка))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Перфорированный швеллер для светильников между рядами</w:t>
            </w:r>
          </w:p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3D9">
              <w:rPr>
                <w:rFonts w:ascii="Arial" w:hAnsi="Arial" w:cs="Arial"/>
              </w:rPr>
              <w:t>(единица измерения - м швеллера)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D543D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543D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543D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0A6B2C" w:rsidRPr="00D543D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D14C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10-40. Решетки, сетки кабельные на станции координатной системы АТС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D14C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Сетка кабельная на станции координатной системы АТС с электромеханическими управляющими устройствами с записанной программой и коммутационным полем, на многократных координатных соединителях: легкая</w:t>
            </w:r>
          </w:p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4CD">
              <w:rPr>
                <w:rFonts w:ascii="Arial" w:hAnsi="Arial" w:cs="Arial"/>
              </w:rPr>
              <w:t>(единица измерения - сетка)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Сетка кабельная на станции координатной системы АТС с электромеханическими управляющими устройствами с записанной программой и коммутационным полем, на многократных координатных соединителях: усиленная</w:t>
            </w:r>
          </w:p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4CD">
              <w:rPr>
                <w:rFonts w:ascii="Arial" w:hAnsi="Arial" w:cs="Arial"/>
              </w:rPr>
              <w:t>(единица измерения - сетка)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Корзина коническая для пожарных извещателей</w:t>
            </w:r>
          </w:p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4C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Решетка кабельная на интегральной автоматической квазиэлектронной станции</w:t>
            </w:r>
          </w:p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14CD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D14C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D14C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D14C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0A6B2C" w:rsidRPr="00FD14C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18334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Кабели и провода станционные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18334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10-51. Разделка и включение кабелей и проводов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18334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40 х 2, 20 х 5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255,9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30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26 х 3, 20 х 4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235,4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20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20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147,4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10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10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5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в штифтовые рамки пайкой, емкость кабеля 5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20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105,4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20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10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10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5 х 3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и проводов пистолетом, емкость кабеля 5 х 2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3 при разделке одного кабеля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102,4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3 при разделке одного кабеля пистолетом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3 при разделке двух кабелей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2 при разделке одного кабеля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2 при разделке одного кабеля пистолетом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20 х 2 при разделке двух кабелей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3 при разделке одного кабеля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3 при разделке одного кабеля пистолетом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3 при разделке двух кабелей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2 при разделке одного кабеля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2 при разделке одного кабеля пистолетом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10 х 2 при разделке двух кабелей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5 х 2 при разделке одного кабеля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5 х 2 при разделке одного кабеля пистолетом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кабелей ТСВ емкостью 5 х 3 при разделке двух кабелей пайкой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жил кабеля станционного сигнальной проводки на съемных и несъемных штекерах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- 1000 концов жил)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83,9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или провода однопарного низкочастотного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кабеля или провода однопарного высокочастотного или низкочастотного экранированного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концов жил провода одножильного при пайке и отпайке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- 1000 концов жил)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жил кабеля станции координатной системы АТС с электромеханическими управляющими устройствами с записанной программой и коммутационным полем, на многократных координатных соединителях в штифты стативов и промщитов с прошивкой ствола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жил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жил кабеля станции координатной системы АТС с электромеханическими управляющими устройствами с записанной программой и коммутационным полем, на многократных координатных соединителях в штифты стативов и промщитов без прошивки ствола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жил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Ц10-51-37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жил кабеля станции координатной системы АТС с электромеханическими управляющими устройствами с записанной программой и коммутационным полем, на многократных координатных соединителях в штифты кросса</w:t>
            </w:r>
          </w:p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334D">
              <w:rPr>
                <w:rFonts w:ascii="Arial" w:hAnsi="Arial" w:cs="Arial"/>
              </w:rPr>
              <w:t>(единица измерения - 100 жил кабеля)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833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833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833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</w:tbl>
    <w:p w:rsidR="000A6B2C" w:rsidRPr="0018334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111D5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10-52. Кроссировка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111D5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до 4 м двухпроводная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до 4 м трехпроводная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до 4 м четырехпроводная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свыше 4 м двухпроводная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свыше 4 м трехпроводная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линий в кроссе длиной свыше 4 м четырехпроводная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в шкафу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проводов с прокладкой через перекидной желоб двухпроводная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проводов с прокладкой через перекидной желоб трехпроводная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проводов с прокладкой через перекидной желоб четырехпроводная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параллельная в кроссе или шкафу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проводом экранированным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85,07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Кроссировка проводом голым</w:t>
            </w:r>
          </w:p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1D5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111D5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11D5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11D5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0A6B2C" w:rsidRPr="00111D5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80D1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10-53. Прокладка кабелей и проводов питания на провододержателях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80D1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или провод питания сечением 6 мм</w:t>
            </w:r>
            <w:r w:rsidRPr="00380D1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D1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или провод питания сечением 10 мм</w:t>
            </w:r>
            <w:r w:rsidRPr="00380D1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D1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или провод питания сечением 25 мм</w:t>
            </w:r>
            <w:r w:rsidRPr="00380D1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D1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или провод питания сечением 35, 70 мм</w:t>
            </w:r>
            <w:r w:rsidRPr="00380D1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D1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или провод питания сечением 120-150 мм</w:t>
            </w:r>
            <w:r w:rsidRPr="00380D11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D1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80D1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80D1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80D1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</w:tbl>
    <w:p w:rsidR="000A6B2C" w:rsidRPr="00380D1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D08C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10-54. Прокладка кабеля по воздушным металлическим желобам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D08C5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на одном объекте от 10 до 50 км с вязкой пакетами</w:t>
            </w:r>
          </w:p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08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увязочный из лубяных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на одном объекте от 10 до 50 км без вязки пакетами</w:t>
            </w:r>
          </w:p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08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1/10-235-3/128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увязочный из лубяных волокон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на одном объекте по плоскому кабель-росту решетчатого исполнения</w:t>
            </w:r>
          </w:p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08C5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3D08C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D08C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D08C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</w:tbl>
    <w:p w:rsidR="000A6B2C" w:rsidRPr="003D08C5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543B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10-55. Прокладка кабеля и провода по стенам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543B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1 кг по стене деревянной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1 кг по стене кирпичной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1 кг по стене бетонной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3 кг по стене деревянной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3 кг по стене кирпичной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массой 1 м до 3 кг по стене бетонной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0,00171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Однопарный провод с креплением проволочными скрепами по стене деревянной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Однопарный провод с креплением проволочными скрепами по стене кирпичной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Однопарный провод с креплением проволочными скрепами по стене бетонной</w:t>
            </w:r>
          </w:p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43B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0,00139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543B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1/25-400-45/50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543B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 СКФ-30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543B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</w:tbl>
    <w:p w:rsidR="000A6B2C" w:rsidRPr="00C543B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96BEB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10-56. Прокладка и включение кабелей и проводов питания и заземления на станции АТС координатной системы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096BEB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и включение на станции АТС координатной системы с электромеханическими управляющими устройствами с записанной программой и коммутационным полем, на многократных координатных соединителях: провода питания в канале подпольного желоба</w:t>
            </w:r>
          </w:p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6BE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капроновые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и включение на станции АТС координатной системы с электромеханическими управляющими устройствами с записанной программой и коммутационным полем, на многократных координатных соединителях: готовых отводов</w:t>
            </w:r>
          </w:p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6BEB">
              <w:rPr>
                <w:rFonts w:ascii="Arial" w:hAnsi="Arial" w:cs="Arial"/>
              </w:rPr>
              <w:t>(единица измерения - 10 отводов)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капроновые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и включение на станции АТС координатной системы с электромеханическими управляющими устройствами с записанной программой и коммутационным полем, на многократных координатных соединителях: проводов заземления по провододержателям</w:t>
            </w:r>
          </w:p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6BEB">
              <w:rPr>
                <w:rFonts w:ascii="Arial" w:hAnsi="Arial" w:cs="Arial"/>
              </w:rPr>
              <w:t>(единица измерения - 100 шт. провододержателей)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096BE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96BE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капроновые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96BE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0A6B2C" w:rsidRPr="00096BEB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9274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Пассивные оптические сети (PON)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9274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10-60. Подготовка (разделка) конца кабеля к процессу сварки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9274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необходимого отрезка кабеля, подлежащего разделке;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верхнего слоя изоляции;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армирующего элемента в магистральном кабеле (норма 1);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удаление кевларовых волокон в абонентском кабеле (норма 3);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снятие изоляции модуля.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9274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(разделка) конца магистрального кабеля к процессу сварки</w:t>
            </w:r>
          </w:p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274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(разделка) конца распределительного кабеля (райзер-кабеля) к процессу сварки</w:t>
            </w:r>
          </w:p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274C">
              <w:rPr>
                <w:rFonts w:ascii="Arial" w:hAnsi="Arial" w:cs="Arial"/>
              </w:rPr>
              <w:t>(единица измерения - конец кабеля)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Подготовка (разделка) конца предоконеченного абонентского кабеля (ВОК-1) к процессу сварки</w:t>
            </w:r>
          </w:p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274C">
              <w:rPr>
                <w:rFonts w:ascii="Arial" w:hAnsi="Arial" w:cs="Arial"/>
              </w:rPr>
              <w:t>(единица измерения - 10 концов вок-1)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9274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9274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9274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0A6B2C" w:rsidRPr="00A9274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E3B52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10-61. Сварные соединения (монтаж) в ОРШ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E3B52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ввод распределительного (магистрального) кабеля в шкаф, выкладка запаса кабеля в шкафу с закреплением, установка бирки (норма 1, 3);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ввод модулей распределительного кабеля в транспортную трубку с изоляцией стыка, выкладка и закрепление транспортной трубки стяжками в соответствующих кроссовых панелях (норма 1);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пигтейлов, включение и подготовка оборудования переносной ЛИОК;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подготовка волокон разделанных концов кабеля, установка гильзы КДЗС, сварка стыков волокон пигтейлов с волокнами кабеля, термоусадка гильзы КДЗС, выкладка пигтейлов;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односторонние измерения на одной длине волны сваренных волокон, ввод коннекторов пигтейлов в адаптеры кроссовой панели, выкладка и закрепление пигтейлов на кроссовой панели;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оформление протокола.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2E3B52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Оконечивание (сварка) волокон подготовленного конца распределительного кабеля ВОК-4 разъемами и монтаж в ОРШ</w:t>
            </w:r>
          </w:p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3B52">
              <w:rPr>
                <w:rFonts w:ascii="Arial" w:hAnsi="Arial" w:cs="Arial"/>
              </w:rPr>
              <w:t>(единица измерения - 4 волокна)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У153 У3,5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П5/20-20-3-5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транспортная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 (пигтейл)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Оконечивание (сварка) волокон подготовленного конца распределительного кабеля ВОК-4 разъемами и монтаж в ОРШ: добавлять на каждое волокно сверх 4-х</w:t>
            </w:r>
          </w:p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3B52">
              <w:rPr>
                <w:rFonts w:ascii="Arial" w:hAnsi="Arial" w:cs="Arial"/>
              </w:rPr>
              <w:t>(единица измерения - волокно)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 (пигтейл)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Оконечивание (сварка) волокон подготовленного конца магистрального кабеля ВОК-4 разъемами и монтаж в ОРШ или оптическом кроссе</w:t>
            </w:r>
          </w:p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3B52">
              <w:rPr>
                <w:rFonts w:ascii="Arial" w:hAnsi="Arial" w:cs="Arial"/>
              </w:rPr>
              <w:t>(единица измерения - 4 волокна)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У153 У3,5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 (пигтейл)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Оконечивание (сварка) волокон подготовленного конца магистрального кабеля ВОК-4 разъемами и монтаж в ОРШ или оптическом кроссе: добавлять на каждое волокно сверх 4-х</w:t>
            </w:r>
          </w:p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3B52">
              <w:rPr>
                <w:rFonts w:ascii="Arial" w:hAnsi="Arial" w:cs="Arial"/>
              </w:rPr>
              <w:t>(единица измерения - волокно)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2E3B5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3B5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 (пигтейл)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3B5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A6B2C" w:rsidRPr="002E3B52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B63A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10-62. Сварные соединения (монтаж) в ОРК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B63A7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открытие коробки, надрез оболочки распределительного кабеля, извлечение модуля с волокнами, разделка волокон вертикального распределительного кабеля, установка защитной муфты, закрепление распределительного кабеля стяжками в ОРК (норма 1);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оболочки с модуля распределительного кабеля, высвобождение волокон и выкладывание их в сплайс-кассете ОРК;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извлечение и размотка предоконеченных абонентских ВОК, подготовка и разделка, маркировка, проверка на целостность со стороны оптической абонентской розетки источником видимого света, снятие с волокон необходимых по длине отрезков оболочек, выкладывание и закрепление предоконеченных абонентских ВОК в ОРК;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включение и подготовка оборудования переносной ЛИОК;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волокон, установка гильзы КДЗС, обезжиривание волокон, сварка стыков волокон предоконеченного ВОК с волокнами распределительного кабеля, термоусадка гильзы КДЗС, выкладка запасов предоконеченных абонентских ВОК;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односторонние измерения на одной длине волны сваренных волокон, закрепление волокон и гильз КДЗС в сплайс-кассете ОРК;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оформление карты разводки абонентских кабелей.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B63A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стыков (сварка) волокон модуля распределительного кабеля с четырьмя предоконеченными ВОК-1 в ОРК</w:t>
            </w:r>
          </w:p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3A7">
              <w:rPr>
                <w:rFonts w:ascii="Arial" w:hAnsi="Arial" w:cs="Arial"/>
              </w:rPr>
              <w:t>(единица измерения - 4 стыка)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П5/10-30-70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защитная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стыков (сварка) волокон модуля распределительного кабеля с четырьмя предоконеченными ВОК-1 в ОРК: добавлять на каждый предоконеченный ВОК-1 сверх 4-х</w:t>
            </w:r>
          </w:p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3A7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CB63A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3A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3A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A6B2C" w:rsidRPr="00CB63A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41E1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10-63. Монтаж абонентского оборудования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41E1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определение места установки абонентского оборудования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отрезка необходимого количества кабеля и короба, разметка трассы прокладки короба, сверление отверстий для розетки и короба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короба и розетки в помещении абонента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извлечение разъема из розетки, ввод разъема предоконеченного абонентского ВОК в извлеченный разъем розетки, постановка разъемного соединения в розетку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формирование запаса и выкладывание абонентского кабеля в корпусе розетки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абонентского кабеля в короб, ввод абонентского кабеля ВОК в кабельную нишу с защитой кембриком, формирование запаса кабеля (норма 1);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сверление отверстий, установка и подключение модема к абонентской розетке (норма 2).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241E1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комплекта абонентского оборудования и абонентской разводки</w:t>
            </w:r>
          </w:p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1E1C">
              <w:rPr>
                <w:rFonts w:ascii="Arial" w:hAnsi="Arial" w:cs="Arial"/>
              </w:rPr>
              <w:t>(единица измерения - компл. абонентского оборудования)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 электротехнический из ПВХ прямой 12х11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П5/10-10-80-8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ВОК-1 предоконеченный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Кембрик (гильза)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Розетка оптическая абонентская с разъемами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(установка) модема в помещении абонента</w:t>
            </w:r>
          </w:p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1E1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241E1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1E1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1E1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0A6B2C" w:rsidRPr="00241E1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71AC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10-64. Измерение затухания оптической абонентской линии на участке ОРА-ОРШ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71ACE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организация служебной связи, подключение и настройка тестеров для измерений на первой длине волны (норма 1);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измерение затухания (двунаправленное снятие рефлектограммы) в обоих направлениях на одной длине волны в соответствии с требованиями ТКП 212, запись данных в протоколе (норма 1);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настройка режимов тестеров на требуемую длину волны, измерения в обоих направлениях, запись данных в протоколе (норма 2).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71ACE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затухания оптической абонентской линии на участке ОРА-ОРШ (двунаправленное снятие рефлектограммы) на одной длине волны в двух направлениях - на первой длине волны</w:t>
            </w:r>
          </w:p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ACE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Измерение затухания оптической абонентской линии на участке ОРА-ОРШ (двунаправленное снятие рефлектограммы) на одной длине волны в двух направлениях:добавлять на каждую последующую длину волны</w:t>
            </w:r>
          </w:p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71ACE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71AC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71AC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71AC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0A6B2C" w:rsidRPr="00D71ACE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B4A82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10-65. Разные работы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B4A82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(разметка, отрезка) абонентского кабеля ВОК-1 и разъемов (пигтейлов), подготовка и разделка волокон, установка гильзы КДЗС, сварка стыков волокон пигтейлов (разъемов) с волокнами абонентского ВОК-1, термоусадка гильзы КДЗС, односторонние измерения на одной длине волны стыков (норма 1);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и разделка волокон, установка гильзы КДЗС, сварка стыков волокон двух подготовленных (разделанных) концов кабеля, термоусадка гильзы КДЗС, односторонние измерения на одной длине волны сваренных волокон (норма 2);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определение места монтажа (ввода) разъема, монтаж (ввод) разъема предоконеченного волокна, проверка надежности закрепленного разъема (норма 3).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0B4A82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Оконечивание абонентского кабеля (ВОК-1) разъемами</w:t>
            </w:r>
          </w:p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A82">
              <w:rPr>
                <w:rFonts w:ascii="Arial" w:hAnsi="Arial" w:cs="Arial"/>
              </w:rPr>
              <w:t>(единица измерения - 10 разъемов)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 (пигтейл)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стыка волокон двух подготовленных (разделанных) концов кабеля</w:t>
            </w:r>
          </w:p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A82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монтажно-измерительная переносная ЛИОК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Гильзы КДЗС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разъемов</w:t>
            </w:r>
          </w:p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A82">
              <w:rPr>
                <w:rFonts w:ascii="Arial" w:hAnsi="Arial" w:cs="Arial"/>
              </w:rPr>
              <w:t>(единица измерения - 10 разъемов)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B4A8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B4A8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B4A8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</w:tbl>
    <w:p w:rsidR="000A6B2C" w:rsidRPr="000B4A82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52687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10-66. Кабель волоконно-оптический в трубе ПВХ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526877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крепление (отсоединение) кабеля к прутку;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протяжка кабеля.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52687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волоконно-оптический в трубе ПВХ</w:t>
            </w:r>
          </w:p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687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5268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П5/10-10-80-8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5268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волоконно-оптический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5268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0A6B2C" w:rsidRPr="0052687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9446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10-67. Кабель волоконно-оптический в коробе ПВХ (кабель-канале)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9446F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(установка) крышки короба, прокладка кабеля.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9446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волоконно-оптический в коробе ПВХ (кабель-канале)</w:t>
            </w:r>
          </w:p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446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944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П5/10-10-80-8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944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волоконно-оптический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944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0A6B2C" w:rsidRPr="00B9446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37B2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10-68. Кабель волоконно-оптический в металлическом коробе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37B26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(установка) крышки, прокладка кабеля.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37B2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волоконно-оптический в металлическом коробе</w:t>
            </w:r>
          </w:p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7B2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437B2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П5/10-10-80-8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7B2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волоконно-оптический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7B2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0A6B2C" w:rsidRPr="00437B2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6638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10-69. Коробки оптические распределительные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6638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установки, сверление отверстий, установка с креплением.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E6638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Коробки оптические распределительные</w:t>
            </w:r>
          </w:p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6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BE663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663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Коробки оптические распределительные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663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A6B2C" w:rsidRPr="00BE6638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1178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Местная телефонная связь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1178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Станции телефонные автоматические малой емкости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1178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B1178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1178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10-87. Станции сельской связи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B1178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1178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координатная типа АТСК 50-200 М</w:t>
            </w:r>
          </w:p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178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координатная типа АТСК 100-2000 У, монтаж</w:t>
            </w:r>
          </w:p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178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Спирт этиловый ректификованный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киперная шириной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П5/50-10-1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Ленты алюминиевые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Ц10-87-3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координатная типа АТСК 100-2000 У, электрическая проверка, настройка, тренировка</w:t>
            </w:r>
          </w:p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1178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B117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117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117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</w:tbl>
    <w:p w:rsidR="000A6B2C" w:rsidRPr="00B1178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66400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Оперативно-телефонная связь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66400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10-98. Станции, пульты и установки оперативно-телефонной связи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66400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емкостью 10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и стативом емкостью до 25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и стативом емкостью до 50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и стативом емкостью до 70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0,159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Гетинакс листовой, марки ГД для рентгеновских установок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и стативом емкостью до 100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Гетинакс листовой, марки ГД для рентгеновских установок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Станции, пульты и установки оперативно-телефонной связи с усилительным устройством и стативом емкостью свыше 100 номеров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0,388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Гетинакс листовой, марки ГД для рентгеновских установок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нормам Ц10-98-2 - Ц10-98-6 за каждый дополнительный пульт свыше одного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337,81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337,81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нормам Ц10-98-2 - Ц10-98-6 за каждый дополнительный статив свыше одного</w:t>
            </w:r>
          </w:p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640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9210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522,08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522,08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Бязь суровая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F6640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 ПБК-26М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664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664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664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</w:tbl>
    <w:p w:rsidR="000A6B2C" w:rsidRPr="00F66400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B5B5B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10-99. Устройства переговорные (коммутаторы диспетчерской и директорской связи)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B5B5B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Коммутаторы диспетчерской и директорской связи с усилительным устройством емкостью 5 номеров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Коммутаторы диспетчерской и директорской связи с усилительным устройством и стативом емкостью до 10 номеров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Коммутаторы диспетчерской и директорской связи с усилительным устройством и стативом емкостью до 25 номеров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Коммутаторы диспетчерской и директорской связи с усилительным устройством и стативом емкостью до 50 номеров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0,127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Коммутаторы диспетчерской и директорской связи с усилительным устройством и стативом емкостью до 70 номеров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номеров)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1/55-50-25/172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цинконаполненная "ЦинкоЛид"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732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Отдельно устанавливаемый преобразователь или блок питания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51,46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51,46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Ц10-99-7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Отдельно устанавливаемый усилитель дуплексный или абонентский</w:t>
            </w:r>
          </w:p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B5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64,33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FB5B5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5B5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5B5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0A6B2C" w:rsidRPr="00FB5B5B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A2C12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10-100. Устройства телефонные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A2C12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Устройства телефонные (концентраторы)</w:t>
            </w:r>
          </w:p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2C1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3275,7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Устройства телефонные</w:t>
            </w:r>
          </w:p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2C1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2968,6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4A2C1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A2C1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A2C1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0A6B2C" w:rsidRPr="004A2C12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B217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Аппараты телефонные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B217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10-111. Аппараты телефонные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B217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телефонные системы ЦБ или АТС настольные</w:t>
            </w:r>
          </w:p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21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телефонные системы ЦБ или АТС настенные</w:t>
            </w:r>
          </w:p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21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телефонные или таксофоны в сырых помещениях</w:t>
            </w:r>
          </w:p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21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Сигнализация выносная для телефонных аппаратов, устанавливаемых в шумозащитных кабинах</w:t>
            </w:r>
          </w:p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217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Грозозащита для воздушных абонентских линий</w:t>
            </w:r>
          </w:p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217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5/20-40-4/11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Коробка монтажная (подрозетник)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5/60-40/1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защитное абонентское АЗУ-4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9B217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B217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B217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A6B2C" w:rsidRPr="009B217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37DC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Станции телефонные автоматические квазиэлектронные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37DC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10-122. Оборудование станции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37DC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центральное управляющее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автоматического ввода программ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емкостью до 256 номеров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емкостью до 512 номеров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емкостью до 1024 номеров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емкостью до 2048 номеров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станции, количество линий до 32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7090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330,01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станции, количество линий до 64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583,87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станции, количество линий до 128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1193,12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1193,12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станции, количество линий до 256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2272,01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2272,01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узла автоматической коммутации, количество линий до 128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62300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1446,98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1446,98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узла автоматической коммутации, количество линий до 256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137100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3198,59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3198,59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исходящих или входящих соединительных линий в составе узла автоматической коммутации, количество линий до 512</w:t>
            </w:r>
          </w:p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7DC3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250800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5838,69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5838,69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6/20-50-70/13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стальные электросварные прямошовные из спокойной и полуспокойной стали марок Ст2, Ст3, 10, 20, наружным диаметром 273 мм, толщиной стенки 5,0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одноэтажных производственных зданий. Масса сборочной единицы свыше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37D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37D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37D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</w:tbl>
    <w:p w:rsidR="000A6B2C" w:rsidRPr="00C37DC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A14C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10-123. Электрическая проверка и настройка центрального управляющего устройства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A14CA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центральное управляющее</w:t>
            </w:r>
          </w:p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14C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274,4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автоматического ввода программ</w:t>
            </w:r>
          </w:p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14C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Канал ввода-вывода информации</w:t>
            </w:r>
          </w:p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14CA">
              <w:rPr>
                <w:rFonts w:ascii="Arial" w:hAnsi="Arial" w:cs="Arial"/>
              </w:rPr>
              <w:t>(единица измерения - канал)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A14C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A14C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A14C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</w:tbl>
    <w:p w:rsidR="000A6B2C" w:rsidRPr="00AA14CA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46A8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10-124. Электрическая проверка и настройка оборудования телефонной периферии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46A8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станции емкостью до 256 номеров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189,7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станции емкостью до 512 номеров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285,6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станции емкостью до 1024 номеров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545,3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станции емкостью до 2048 номеров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1021,8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32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64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128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123,1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256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226,9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128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240,5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256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409,8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512</w:t>
            </w:r>
          </w:p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6A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6A8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6A8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6A8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715,8</w:t>
            </w:r>
          </w:p>
        </w:tc>
      </w:tr>
    </w:tbl>
    <w:p w:rsidR="000A6B2C" w:rsidRPr="00946A8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32E6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10-125. Тренировка станций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32E6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станций, емкостью до 256 номеров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666,1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станций, емкостью до 512 номеров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1059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станций, емкостью до 1024 номеров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1838,1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абонентского оборудования станций, емкостью до 2048 номеров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3294,5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32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64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155,8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128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311,6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станции, количество линий до 256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607,4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128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688,7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256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1116,6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соединительных линий, исходящих или входящих, в составе узла автоматической коммутации, количество линий до 512</w:t>
            </w:r>
          </w:p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2E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2E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2E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2E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1945,3</w:t>
            </w:r>
          </w:p>
        </w:tc>
      </w:tr>
    </w:tbl>
    <w:p w:rsidR="000A6B2C" w:rsidRPr="00432E6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F7A94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Станции телефонные интегральные квазиэлектронные ИАТСКЭ "Исток"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F7A94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10-136. Оборудование станции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F7A94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 сборка рядовых каркасов</w:t>
            </w:r>
          </w:p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7A94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рядового освещения</w:t>
            </w:r>
          </w:p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7A94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рам секций стативов</w:t>
            </w:r>
          </w:p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7A9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кассет</w:t>
            </w:r>
          </w:p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7A94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F7A9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F7A9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F7A9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</w:tbl>
    <w:p w:rsidR="000A6B2C" w:rsidRPr="009F7A94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8954F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10-137. Прокладка, включение кабелей, проводов, шин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8954F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Перемычки кабельные длиной до 6 м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- 100 перемычек)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24,56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Перемычки кабельные: добавлять на каждый 1 м сверх 6 м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- 100 перемычек)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Перемычки кабельные между секциями одного статива с укладкой в кабельном канале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- 100 перемычек)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Перемычки кабельные между секциями одного статива без укладки в кабельном канале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- 100 перемычек)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кабелей пластинами в кабельном канале (11 пластин)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рядовых питающих проводов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магистральных шин по рядам</w:t>
            </w:r>
          </w:p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54FD">
              <w:rPr>
                <w:rFonts w:ascii="Arial" w:hAnsi="Arial" w:cs="Arial"/>
              </w:rPr>
              <w:t>(единица измерения - ряд)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54F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54F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54F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</w:tbl>
    <w:p w:rsidR="000A6B2C" w:rsidRPr="008954F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45040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10-138. Электрическая проверка и настройка управляющего комплекса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45040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УК</w:t>
            </w:r>
          </w:p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504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669,5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имитатор УК</w:t>
            </w:r>
          </w:p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504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450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50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50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38,39</w:t>
            </w:r>
          </w:p>
        </w:tc>
      </w:tr>
    </w:tbl>
    <w:p w:rsidR="000A6B2C" w:rsidRPr="00945040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24DDB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10-139. Электрическая проверка оборудования телефонной периферии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24DDB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электропитания на оборудование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оборудование группы управления автономного режима на 1024 АЛ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группа)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521,6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КС БАЛ, КС БСЛ (СD, ЕF,GН, МN)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блок)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КС БСЛ (КL)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блок)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АК, КАТ, ШК/КСЛ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ККС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ПТН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КСЛС,КСЛМ, КСЛВЗ, КСЛИЗ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КСЛТ, КСЛУ, КСЛШ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комплекты внешней связи СК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комплекты внешней связи СКИ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6,88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комплекты внешней связи СКГ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8,13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комплекты внешней связи СКЧ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цифрового сопряжения УУ-ОЦС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группа)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329,68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цифрового сопряжения УСК-1, УСК-2, УСК-4, ФСЛ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94,84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Ц10-139-16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оборудования трактов ОКЦ, РСЛ и СЛ</w:t>
            </w:r>
          </w:p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4DDB">
              <w:rPr>
                <w:rFonts w:ascii="Arial" w:hAnsi="Arial" w:cs="Arial"/>
              </w:rPr>
              <w:t>(единица измерения - соединительная линия)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F24DD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24DD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24DD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</w:tbl>
    <w:p w:rsidR="000A6B2C" w:rsidRPr="00F24DDB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C214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10-140. Автономная проверка оборудования ИАТСКЭ-3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C214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ПУУЗ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156,66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ВИП, ВЗИ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КС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40,46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СВУ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ШК/КСЛ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СК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ДВО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ВП-2,КЛО, ПКД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интерфейса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48,77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ПТН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птн)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АК, КАТ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ИАТСКЭ-3 ВИПП</w:t>
            </w:r>
          </w:p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1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DC214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214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214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</w:tbl>
    <w:p w:rsidR="000A6B2C" w:rsidRPr="00DC214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57274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10-141. Тренировка станции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057274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работы внутристанционной связи ИАТСКЭ-1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группа)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906,6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работы внутристанционной связи ИАТСКЭ-3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работы средств ТЭР станции ИАТСКЭ-3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94,84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параметров станции ИАТСКЭ-3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84,68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работы межстанционной связи ИАТСКЭ с существующими АТС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направление связи)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75,65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работы ДВО, ОЭР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383,87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сети связи на качество обслуживания вызовов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сеть связи)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403,06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и комплексное испытание станции</w:t>
            </w:r>
          </w:p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57274">
              <w:rPr>
                <w:rFonts w:ascii="Arial" w:hAnsi="Arial" w:cs="Arial"/>
              </w:rPr>
              <w:t>(единица измерения - направление связи)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05727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5727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5727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118,55</w:t>
            </w:r>
          </w:p>
        </w:tc>
      </w:tr>
    </w:tbl>
    <w:p w:rsidR="000A6B2C" w:rsidRPr="00057274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7259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Станции телефонные автоматические электронные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7259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10-150. Монтаж, электрическая проверка, настройка и тренировка ЭАТС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72596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и установка статива ЭАТС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кабельростов и желобов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сборка, установка и крепление кросса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табло аварийной сигнализации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кабелей с увязкой (до 8 м)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распайка кабелей на наконечники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разделка абонентского кабеля на кроссе и стативе ЭАТС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монтаж кассет на стативе ЭАТС (нормы 1, 3);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прозвонка абонентского кабеля между кроссом и ЭАТС (нормы 2, 4);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прозвонка шин питания и заземления (нормы 2, 4);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проверка функционирования ЭАТС (нормы 2, 4);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настройка сетевых адаптеров и ПЭВМ (нормы 2, 4);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настройка и проверка оповещения центра технической эксплуатации (нормы 2, 4);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тренировка взаимодействия с существующей сетью, по всем видам связи (нормы 2, 4).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7259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ЭАТС емкостью до 500 номеров</w:t>
            </w:r>
          </w:p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259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259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5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148 П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Кросс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Розетки телефонные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проверка, настройка и тренировка ЭАТС емкостью до 500 номеров</w:t>
            </w:r>
          </w:p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259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598,77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295,38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ЭАТС емкостью на 1000 номеров</w:t>
            </w:r>
          </w:p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259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141,88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49,97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40,25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49,97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10-12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Гайка установочная заземляющая К 482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Желоб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Кросс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проверка, настройка и тренировка ЭАТС емкостью на 1000 номеров</w:t>
            </w:r>
          </w:p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7259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943,06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72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72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72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447,1</w:t>
            </w:r>
          </w:p>
        </w:tc>
      </w:tr>
    </w:tbl>
    <w:p w:rsidR="000A6B2C" w:rsidRPr="0037259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4126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10-151. Монтаж, электрическая проверка и настройка БАЦС и ЦСП МТ-20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4126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БАЦС (нормы 1, 3);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и монтаж кабелей при подключении к кроссу кабеля ТСВ в плинты (типа "KRONE") (норма 1), через вводные гребенки (норма 3);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настройка каналов ТЧ БАЦС (нормы 2, 4);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подключение и настройка БАЦС при подключении к кроссу кабеля ТСВ в плинты (типа "KRONE") (норма 2), через вводные гребенки (норма 4);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ЦСП (норма 5);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прокладка и монтаж кабелей и проводов (норма 5);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измерение уровня линейного тракта (норма 6).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4126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БАЦС при подключении к кроссу кабеля ТСВ в плинты (типа "KRONE")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14,01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Кросс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БАЦС при подключении к кроссу кабеля ТСВ в плинты (типа "KRONE")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БАЦС при подключении к кроссу кабеля ТСВ через вводные гребенки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17,24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8,62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8,62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Кросс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БАЦС при подключении к кроссу кабеля ТСВ через вводные гребенки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ЦСП МТ-20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10,27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Электропаяльник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П5/50-70-4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Паста паяльная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ЦСП МТ-20</w:t>
            </w:r>
          </w:p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126C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4126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4126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4126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</w:tbl>
    <w:p w:rsidR="000A6B2C" w:rsidRPr="00B4126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065A8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10-152. Монтаж, электрическая проверка и настройка системы электропитания типа ПС-60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065A8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монтаж системы электропитания типа ПС-60 (норма 1);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подключение и проверка оборудования (норма 2).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065A8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системы электропитания типа ПС-60</w:t>
            </w:r>
          </w:p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65A8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65A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П5/30-30-4-1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Розетка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П5/90-10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системы электропитания типа ПС-60</w:t>
            </w:r>
          </w:p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65A8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21,45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065A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065A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Малые средства для контроля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065A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21,45</w:t>
            </w:r>
          </w:p>
        </w:tc>
      </w:tr>
    </w:tbl>
    <w:p w:rsidR="000A6B2C" w:rsidRPr="00D065A8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3292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Междугородная проводная связь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3292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Линейно-аппаратные цеха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3292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732925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3292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10-172. Оборудование станций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732925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732925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Стойка, полустойка, каркас стойки или шкаф, масса до 100 кг</w:t>
            </w:r>
          </w:p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29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329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Стойка, полустойка, каркас стойки или шкаф, масса до 300 кг</w:t>
            </w:r>
          </w:p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29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329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Стойка, полустойка, каркас стойки или шкаф, масса свыше 300 кг</w:t>
            </w:r>
          </w:p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29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7329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Плата дополнительная, устанавливаемая на готовом месте стойки</w:t>
            </w:r>
          </w:p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29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73292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3292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3292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0A6B2C" w:rsidRPr="00732925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7014F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10-173. Электрическая проверка и регулировка оборудования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7014F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станция ВЧ одноканальная промежуточная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10,69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станция ВЧ одноканальная оконечная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станция ВЧ трехканальная промежуточная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45,65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проверка: станция ВЧ трехканальная оконечная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станция)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60,18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стойки многоканальной станции по группам сложности работ первая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90,26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стойки многоканальной станции по группам сложности работ вторая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стойки многоканальной станции по группам сложности работ третья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26,98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стойки многоканальной станции по группам сложности работ четвертая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стойки многоканальной станции по группам сложности работ пятая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регулировка:плата аппаратуры тонального вызова или усиления тональной частоты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платы разные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регулировка: комплект преобразовательного и усилительного оборудования многоканальных систем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10,69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коммутации, сигнализации станций на одной стойке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Ц10-173-14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коммутации, сигнализации станций на одной плате</w:t>
            </w:r>
          </w:p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4F9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7014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7014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7014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</w:tbl>
    <w:p w:rsidR="000A6B2C" w:rsidRPr="007014F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173C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Станции телефонные междугородные ручные и полуавтоматические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173C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10-184. Оборудование станций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173C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междугородный заказной или управления и наблюдения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производственного контроля телефонистки или кабинный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Переключатель шнуровой с рабочим местом бригадира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испытательно-измерительный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служебной связи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междугородный индивидуальный ЦБ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Ц10-184-7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междугородный индивидуальный МБ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вводный к коммутаторам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4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Стативы всех назначений или переговорная кабина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полиэтиленовая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Ц10-184-10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и укладка в коммутаторы кабельной ленты из 5 рамок</w:t>
            </w:r>
          </w:p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C3">
              <w:rPr>
                <w:rFonts w:ascii="Arial" w:hAnsi="Arial" w:cs="Arial"/>
              </w:rPr>
              <w:t>(единица измерения - 10 лент)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173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173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173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</w:tbl>
    <w:p w:rsidR="000A6B2C" w:rsidRPr="004173C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1C084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10-185. Электрическая проверка и настройка оборудования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1C084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одного рабочего места: коммутатор междугородный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рабочее место)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одного рабочего места: коммутатор всех назначений, кроме междугородного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рабочее место)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одного рабочего места: переключатель шнуровой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рабочее место)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статив междугородных линий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- 100 комплектов реле)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118,27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статив заказных соединительных или служебных линий или линий прямых абонентов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- 100 компл.)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85,07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статив переговорного пункта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статив общестанционной сигнализации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статив ламп занятости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настройка: счетчик продолжительности разговоров</w:t>
            </w:r>
          </w:p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4F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1C084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1C084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1C084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60,18</w:t>
            </w:r>
          </w:p>
        </w:tc>
      </w:tr>
    </w:tbl>
    <w:p w:rsidR="000A6B2C" w:rsidRPr="001C084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8C3FD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10-186. Тренировка станций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8C3FDA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междугородных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119,31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соединительных с АТС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заказных, прямых абонентов или передаточных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соединительных, служебных и сигнальных между рабочими местами и переговорными пунктами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многократного поля с повторением рамок, количество до 25 рамок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линий многократного поля с повторением рамок, количество свыше 25 рамок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- 100 линий)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14,94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местного поля междугородных коммутаторов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- 4 линии)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рабочего места пульс-сигналов и часовых импульсов на междугородных коммутаторах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рабочее место)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Ц10-186-9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пульс-сигналов, зуммерных сигналов и цепей индуктора на стативах (кроме полуавтоматики)</w:t>
            </w:r>
          </w:p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3FDA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8C3FD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C3FD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C3FD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</w:tbl>
    <w:p w:rsidR="000A6B2C" w:rsidRPr="008C3FDA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F424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Станции телефонные междугородные автоматические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F424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10-197. Оборудование станций АРМ-20, АРЕ-13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F424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статив ВДЕ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статив ВДН без гафельтага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статив ВДН с гафельтагом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статив ВДД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плата рядовых предохранителей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плата рядовой сигнализации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устройство сигнально-вызывное ВКL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устройство)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стол ДК, СДК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стол)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стол с разделительными гнездами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стол)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коммутатор вспомогательный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промщит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секция)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F424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табло общестанционное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табло)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станций АРМ-20, АРЕ-13: ограждение торца ряда</w:t>
            </w:r>
          </w:p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4241">
              <w:rPr>
                <w:rFonts w:ascii="Arial" w:hAnsi="Arial" w:cs="Arial"/>
              </w:rPr>
              <w:t>(единица измерения - торец ряда)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F424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F424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F424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0A6B2C" w:rsidRPr="00EF424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8089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10-198. Оборудование станции АМТС-3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80895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статив массой до 200 кг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08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статив массой до 300 кг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08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Ц10-198-3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статив массой до 400 кг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08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статив массой до 500 кг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08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промщит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ячейка)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A8089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табло сигнализации общестанционной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табло)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табло сигнализации рядовой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табло)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станции АМТС-3: плата рядовой сигнализации</w:t>
            </w:r>
          </w:p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0895">
              <w:rPr>
                <w:rFonts w:ascii="Arial" w:hAnsi="Arial" w:cs="Arial"/>
              </w:rPr>
              <w:t>(единица измерения - плата)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8089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8089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8089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</w:tbl>
    <w:p w:rsidR="000A6B2C" w:rsidRPr="00A80895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651D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10-199. Электрическая проверка и настройка оборудования АМТС-3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651D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ГНТ, МТ, МГИ, ВГИ, ИМРА, РУК- ОУ-МРУ, ВКЗСЛ-3, ВТА4/4, ВКЗСЛ4/2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78,44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ВКТН, ГИМ-3, ИКШ, ВКШ, ИРСЛГ-У4/4 АИ-ДТ-ДИВ, ПС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113,09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РИ С МРИ, ВРКШ, КУПШ С ПШ, ВРКШ-Т, ИКЗСЛК4/2, РСЛГ 4/2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ВК-ВРКШ, РУК-ВРКШ, ИКЗСЛК 4/4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РК-ПШ, СВУ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РСЛА-УПФ, ИКТН, ВКЗСЛГ4/4, ОПУГ-А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154,59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РСЛ-2/4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188,82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АУНК-А, ВСКО 2/4, АПКА-2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241,73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АКС-А, ВКЗСЛГ 2/4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129,69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РСЛШ 4/2, УКП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94,41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РСЛК 2/4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122,43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АПКА-1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296,73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Ц10-199-13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оборудования АМТС-3: стативы ТРФ</w:t>
            </w:r>
          </w:p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51D3">
              <w:rPr>
                <w:rFonts w:ascii="Arial" w:hAnsi="Arial" w:cs="Arial"/>
              </w:rPr>
              <w:t>(единица измерения - статив)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E651D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651D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651D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</w:t>
            </w:r>
          </w:p>
        </w:tc>
      </w:tr>
    </w:tbl>
    <w:p w:rsidR="000A6B2C" w:rsidRPr="00E651D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40FC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Станции телеграфные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40FC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10-210. Электрическая проверка аппаратуры тонального телеграфа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40FC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Проверка аппаратуры тонального телеграфа</w:t>
            </w:r>
          </w:p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FC7">
              <w:rPr>
                <w:rFonts w:ascii="Arial" w:hAnsi="Arial" w:cs="Arial"/>
              </w:rPr>
              <w:t>(единица измерения - канал)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аппаратуры ТТ "на себя": ТТ-12</w:t>
            </w:r>
          </w:p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FC7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11,63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аппаратуры ТТ "на себя": ТТ-48</w:t>
            </w:r>
          </w:p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FC7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47,42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Электрическая проверка и настройка аппаратуры ТТ "на себя": ТТ-144</w:t>
            </w:r>
          </w:p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FC7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C40FC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40FC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40FC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101,61</w:t>
            </w:r>
          </w:p>
        </w:tc>
      </w:tr>
    </w:tbl>
    <w:p w:rsidR="000A6B2C" w:rsidRPr="00C40FC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159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Настройка каналов связи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159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10-221. Настройка каналов тональной частоты на воздушных цепях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E159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0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1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145,65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2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240,48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3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336,45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4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447,1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воздушных цепях: канал тональной частоты между двумя оконечными станциями при количестве усилительных пунктов между ними 5</w:t>
            </w:r>
          </w:p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1596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E159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159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159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579,19</w:t>
            </w:r>
          </w:p>
        </w:tc>
      </w:tr>
    </w:tbl>
    <w:p w:rsidR="000A6B2C" w:rsidRPr="00BE159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7492B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10-222. Настройка каналов высокочастотных на воздушных цепях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7492B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0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68,87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1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89,19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2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132,1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3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4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225,81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одноканальной системы между двумя оконечными станциями при количестве усилительных пунктов между ними 5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282,26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0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216,77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1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2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448,2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3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641,3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4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трехканальной системы между двумя оконечными станциями при количестве усилительных пунктов между ними 5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0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725,9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871,6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2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1151,6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3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1441,1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4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1768,1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5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2139,5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6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2558,4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7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3023,5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8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3523,4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9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4081,5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10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4675,3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11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5314,4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12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6012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13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6744,8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14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7523,4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15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8337,9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16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9210,5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17,18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11082,2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19,20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13140,8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21,22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15350,3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23,24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17791,9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высокочастотных на воздушных цепях: канал ВЧ двенадцатиканальной системы между двумя оконечными станциями при количестве усилительных пунктов между ними 25,26</w:t>
            </w:r>
          </w:p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492B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E7492B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7492B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7492B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20350,8</w:t>
            </w:r>
          </w:p>
        </w:tc>
      </w:tr>
    </w:tbl>
    <w:p w:rsidR="000A6B2C" w:rsidRPr="00E7492B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15FD7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10-223. Настройка каналов тональной частоты на кабельных цепях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15FD7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0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1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72,2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2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3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35,12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35,12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4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223,5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54,07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54,07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5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76,67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76,67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6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362,4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102,81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102,81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двухпроводным цепям между двумя оконечными станциями при количестве усилительных пунктов между ними 7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445,4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132,61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132,61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0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1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2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3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16,28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16,28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4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103,8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5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32,85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32,85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6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155,8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7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186,3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8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220,2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9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256,3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79,69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79,69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тональной частоты на кабельных цепях: канал ТЧ по четырехпроводным цепям между двумя оконечными станциями при количестве усилительных пунктов между ними 10</w:t>
            </w:r>
          </w:p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5FD7">
              <w:rPr>
                <w:rFonts w:ascii="Arial" w:hAnsi="Arial" w:cs="Arial"/>
              </w:rPr>
              <w:t>(единица измерения - канал связи)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295,8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94,25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15FD7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15FD7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15FD7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94,25</w:t>
            </w:r>
          </w:p>
        </w:tc>
      </w:tr>
    </w:tbl>
    <w:p w:rsidR="000A6B2C" w:rsidRPr="00F15FD7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E6FD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10-224. Настройка линейных трактов на симметричных кабельных линиях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E6FD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0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1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366,9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2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3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592,7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4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5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802,7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6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906,6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7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1011,6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8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9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1220,5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10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1325,5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11-15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1639,4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16-20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2163,2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21-25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2685,9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между двумя питающими пунктами при количестве питаемых пунктов между ними 26-32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3313,7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1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2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3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4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5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698,9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6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791,5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7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886,3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8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979,8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9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1073,7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симметричных кабельных линиях: тракт сквозной между двумя оконечными станциями при количестве основных (питающих) усилительных пунктов между ними 10</w:t>
            </w:r>
          </w:p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6FD1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1167,4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E6FD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E6FD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E6FD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</w:tbl>
    <w:p w:rsidR="000A6B2C" w:rsidRPr="009E6FD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C118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10-225. Настройка линейных трактов на коаксиальных кабельных линиях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2C118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питаемых усилительных пунктов между ними до 5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653,7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питаемых усилительных пунктов между ними до 10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907,7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питаемых усилительных пунктов между ними до 15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1162,9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питаемых усилительных пунктов между ними до 20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1419,2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питаемых усилительных пунктов между ними до 25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1674,3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усилительных пунктов между ними до 30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1930,6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между двумя питающими пунктами при количестве усилительных пунктов между ними до 32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2128,2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за каждый дополнительный пункт добавлять к норме 10-225-7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1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602,9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2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791,5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3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4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1046,6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5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1174,2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6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1302,9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7,8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1349,2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линейных трактов на коаксиальных кабельных линиях: тракт сквозной между двумя оконечными станциями при количестве основных питающих пунктов между ними 9,10</w:t>
            </w:r>
          </w:p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18F">
              <w:rPr>
                <w:rFonts w:ascii="Arial" w:hAnsi="Arial" w:cs="Arial"/>
              </w:rPr>
              <w:t>(единица измерения - трубка)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1814,4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109,2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C118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C118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C118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109,2</w:t>
            </w:r>
          </w:p>
        </w:tc>
      </w:tr>
    </w:tbl>
    <w:p w:rsidR="000A6B2C" w:rsidRPr="002C118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C4455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10-226. Настройка групповых трактов на кабельных линиях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C4455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1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2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3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154,7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4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5,6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7,8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первичный между двумя оконечными станциями при количестве пунктов транзита между ними 9,10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1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2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3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112,9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4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5,6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147,9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7,8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вторичный между двумя оконечными станциями при количестве пунктов транзита между ними 9,10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195,3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1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2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3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4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5,6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7,8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групповых трактов на кабельных линиях: тракт третичный между двумя оконечными станциями при количестве пунктов транзита между ними 9,10</w:t>
            </w:r>
          </w:p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4455">
              <w:rPr>
                <w:rFonts w:ascii="Arial" w:hAnsi="Arial" w:cs="Arial"/>
              </w:rPr>
              <w:t>(единица измерения - тракт)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C4455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C4455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C4455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</w:tbl>
    <w:p w:rsidR="000A6B2C" w:rsidRPr="00DC4455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414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10-227. Настройка каналов связи и телевидения по подготовленным линейным трактам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C414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1,2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3,4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5,6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7,8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32,52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9, 10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11,12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13,14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47,42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15,16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51,94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17,18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57,58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связи между двумя оконечными станциями при количестве пунктов транзита между ними 19,20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405,3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487,7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668,4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3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825,3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4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1000,3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5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1191,1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6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1395,5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7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1628,1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8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1860,6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9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2116,9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2395,8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11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12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2999,8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13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3325,8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14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3662,6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15,16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4395,3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17,18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5198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Ц10-227-29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19,20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6070,7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21,22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7012,4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23,24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8012,7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25,26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9081,9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27,28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6540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связи и телевидения по подготовленным линейным трактам: каналы телевизионные между двумя оконечными станциями при количестве пунктов транзита между ними 29,30</w:t>
            </w:r>
          </w:p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4146">
              <w:rPr>
                <w:rFonts w:ascii="Arial" w:hAnsi="Arial" w:cs="Arial"/>
              </w:rPr>
              <w:t>(единица измерения - канал 1 направления)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C414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414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414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10222,2</w:t>
            </w:r>
          </w:p>
        </w:tc>
      </w:tr>
    </w:tbl>
    <w:p w:rsidR="000A6B2C" w:rsidRPr="00AC414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3085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10-228. Настройка телемеханики на кабельных линиях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3085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телемеханики на кабельных линиях на участке между двумя питающими пунктами при количестве питаемых усилительных пунктов между ними до 10</w:t>
            </w:r>
          </w:p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085D">
              <w:rPr>
                <w:rFonts w:ascii="Arial" w:hAnsi="Arial" w:cs="Arial"/>
              </w:rPr>
              <w:t>(единица измерения - участок)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251,8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телемеханики на кабельных линиях на участке между двумя питающими пунктами при количестве питаемых усилительных пунктов между ними до 15</w:t>
            </w:r>
          </w:p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085D">
              <w:rPr>
                <w:rFonts w:ascii="Arial" w:hAnsi="Arial" w:cs="Arial"/>
              </w:rPr>
              <w:t>(единица измерения - участок)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телемеханики на кабельных линиях на участке между двумя питающими пунктами при количестве питаемых усилительных пунктов между ними до 20</w:t>
            </w:r>
          </w:p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085D">
              <w:rPr>
                <w:rFonts w:ascii="Arial" w:hAnsi="Arial" w:cs="Arial"/>
              </w:rPr>
              <w:t>(единица измерения - участок)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448,2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телемеханики на кабельных линиях на участке между двумя питающими пунктами при количестве питаемых усилительных пунктов между ними до 25</w:t>
            </w:r>
          </w:p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085D">
              <w:rPr>
                <w:rFonts w:ascii="Arial" w:hAnsi="Arial" w:cs="Arial"/>
              </w:rPr>
              <w:t>(единица измерения - участок)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546,5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телемеханики на кабельных линиях на участке между двумя питающими пунктами при количестве питаемых усилительных пунктов между ними до 32</w:t>
            </w:r>
          </w:p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085D">
              <w:rPr>
                <w:rFonts w:ascii="Arial" w:hAnsi="Arial" w:cs="Arial"/>
              </w:rPr>
              <w:t>(единица измерения - участок)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684,2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308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М171301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308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Лаборатория передвижная измерительно-настроечная ПИНАЛ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308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</w:t>
            </w:r>
          </w:p>
        </w:tc>
      </w:tr>
    </w:tbl>
    <w:p w:rsidR="000A6B2C" w:rsidRPr="0043085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B0E9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10-229. Настройка каналов вещания по подготовленным каналам ВЧ систем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B0E9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B0E9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B0E9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вещания по подготовленным каналам ВЧ систем между двумя оконечными станциями</w:t>
            </w:r>
          </w:p>
          <w:p w:rsidR="000A6B2C" w:rsidRPr="00BB0E9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0E91">
              <w:rPr>
                <w:rFonts w:ascii="Arial" w:hAnsi="Arial" w:cs="Arial"/>
              </w:rPr>
              <w:t>(единица измерения - канал вещания)</w:t>
            </w:r>
          </w:p>
        </w:tc>
      </w:tr>
      <w:tr w:rsidR="000A6B2C" w:rsidRPr="00BB0E9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B0E9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B0E9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B0E9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B0E9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246,1</w:t>
            </w:r>
          </w:p>
        </w:tc>
      </w:tr>
    </w:tbl>
    <w:p w:rsidR="000A6B2C" w:rsidRPr="00BB0E9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D50F4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10-230. Настройка каналов сельской связи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D50F4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ВЧ шестиканальной системы между двумя оконечными станциями при количестве усилительных пунктов между ними 0</w:t>
            </w:r>
          </w:p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50F4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Настройка каналов ВЧ шестиканальной системы между двумя оконечными станциями при количестве усилительных пунктов между ними 1</w:t>
            </w:r>
          </w:p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50F4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123,1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к норме 10-230-2 за каждый последующий промежуточный усилительный пункт</w:t>
            </w:r>
          </w:p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50F4">
              <w:rPr>
                <w:rFonts w:ascii="Arial" w:hAnsi="Arial" w:cs="Arial"/>
              </w:rPr>
              <w:t>(единица измерения - система)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BD50F4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50F4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50F4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</w:tbl>
    <w:p w:rsidR="000A6B2C" w:rsidRPr="00BD50F4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E3C6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Радиосвязь, радиовещание, радиофикация и телевидение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E3C6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Передатчики мощностью до 2000 кВт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E3C6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DE3C6A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E3C6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10-261. Передатчики мощностью до 100 кВт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DE3C6A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E3C6A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коротковолновый телеграфно-телефонный неавтоматизированный мощностью до 5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105,35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105,35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коротковолновый телеграфно-телефонный автоматизированный мощностью до 1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коротковолновый телеграфно-телефонный автоматизированный мощностью до 5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133,27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133,27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коротковолновый телеграфно-телефонный автоматизированный мощностью до 15-20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137,08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137,08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вещательный средневолновый мощностью до 5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65,37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средних или длинных волн мощностью до 75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9110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530,56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530,56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сложения двух передатчиков (Т-мост) мощностью до 2 х 75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137,08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137,08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вещательный средневолновый мощностью до 2 х 21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416,32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416,32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телеграфно-телефонный автоматизированный мощностью до 80-100 кВт</w:t>
            </w:r>
          </w:p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C6A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11610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675,89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675,89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Стеклотекстолит, марки СТЭФ, толщиной 1,5 - 2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E3C6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E3C6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E3C6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6500</w:t>
            </w:r>
          </w:p>
        </w:tc>
      </w:tr>
    </w:tbl>
    <w:p w:rsidR="000A6B2C" w:rsidRPr="00DE3C6A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04554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10-262. Передатчики коротковолновые мощностью до 2000 кВт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04554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Передатчик вещательный коротковолновый мощностью до 250 кВт</w:t>
            </w:r>
          </w:p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554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4204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257,67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244,72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М170900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автомобильный грузоподъемностью 10 т КС-3575А в составе кабелеукладочной колонны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1,025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0A6B2C" w:rsidRPr="0004554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04554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04554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0A6B2C" w:rsidRPr="0004554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B66C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Детали мощных передатчиков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B66C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10-273. Конденсаторы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B66C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постоянный), масляный и бумажный, устанавливаемый на изоляторах, масса конденсатора до 10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постоянный), масляный и бумажный, устанавливаемый на изоляторах, масса конденсатора до 20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постоянный), масляный и бумажный, устанавливаемый на изоляторах, масса конденсатора до 50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постоянный), масляный и бумажный, устанавливаемый на изоляторах, масса конденсатора до 100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полу, масса до 10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полу, масса до 20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полу, масса до 50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полу, масса до 100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полке, масса до 5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полке, масса до 10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Конденсатор одиночный и групповой, контурный, блокировочный и фильтровый, воздушный (переменный и постоянный) масляный и бумажный, устанавливаемый на полке, масса до 20 кг</w:t>
            </w:r>
          </w:p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66C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CB66C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B66C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B66C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0A6B2C" w:rsidRPr="00CB66C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E5FA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10-274. Дроссели и трансформаторы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E5FA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или трансформатор, масса до 20 кг</w:t>
            </w:r>
          </w:p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F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или трансформатор, масса до 50 кг</w:t>
            </w:r>
          </w:p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F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или трансформатор, масса до 100 кг</w:t>
            </w:r>
          </w:p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F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или трансформатор, масса до 200 кг</w:t>
            </w:r>
          </w:p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F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Ц10-274-5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Дроссель или трансформатор, масса до 500 кг</w:t>
            </w:r>
          </w:p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FA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E5FA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E5FA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E5FA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0A6B2C" w:rsidRPr="003E5FA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E422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Передатчики ультракоротковолновые и станции телевизионные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E422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10-285. Ретрансляторы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6E422E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Ретранслятор телевизионный автоматический необслуживаемый с приемом по эфиру мощностью 1 Вт</w:t>
            </w:r>
          </w:p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422E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6E422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E422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E422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</w:tbl>
    <w:p w:rsidR="000A6B2C" w:rsidRPr="006E422E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07EF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10-286. Радиостанции УКВ ЧМ вещания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07EF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Радиостанция УКВ ЧМ двухпрограммного вещания мощностью 2 х 4 кВт</w:t>
            </w:r>
          </w:p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EFC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7570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383,32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383,32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407EF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EF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EF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1550</w:t>
            </w:r>
          </w:p>
        </w:tc>
      </w:tr>
    </w:tbl>
    <w:p w:rsidR="000A6B2C" w:rsidRPr="00407EF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35800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10-287. Станции телевизионные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35800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Радиостанция цветного телевидения однопрограммная мощностью 5/1 кВт</w:t>
            </w:r>
          </w:p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8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931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54,2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3580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3580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3580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</w:tbl>
    <w:p w:rsidR="000A6B2C" w:rsidRPr="00A35800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3345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Фидеры высокочастотные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3345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10-298. Фидеры воздушные внутренней установки, изготовляемые на месте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63345E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трубы диаметром до 10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трубы диаметром до 20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трубы диаметром до 30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трубы диаметром до 40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ленты шириной до 100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в установленном экранирующем коробе из медной ленты шириной до 200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на стене или потолке из медной трубы диаметром до 10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на стене или потолке из медной трубы диаметром до 20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на стене или потолке из медной трубы диаметром до 30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Фидер однопроводный с установкой специальных изоляторов на стене или потолке из медной трубы диаметром до 40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 экранирующий сечением до 200 х 300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Ц10-298-12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 экранирующий сечением до 400 х 600 мм</w:t>
            </w:r>
          </w:p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3345E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63345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3345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Кронштейны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3345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:rsidR="000A6B2C" w:rsidRPr="0063345E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D335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Аппаратура УБС антенной коммутации и антенных устройств передающих радиостанций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D335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10-309. Дополнительная установка деталей на пультах и панелях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D335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Детали на пультах и панелях: переключатель</w:t>
            </w:r>
          </w:p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33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Детали на пультах и панелях: реле</w:t>
            </w:r>
          </w:p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33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Детали на пультах и панелях: кнопка</w:t>
            </w:r>
          </w:p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33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Детали на пультах и панелях: колодка клеммная на 20 клемм</w:t>
            </w:r>
          </w:p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33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D335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D335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D335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</w:tbl>
    <w:p w:rsidR="000A6B2C" w:rsidRPr="009D335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C058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10-310. Аппаратура, отдельно устанавливаемая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C058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40 клемм</w:t>
            </w:r>
          </w:p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5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80 клемм</w:t>
            </w:r>
          </w:p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5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12,45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Ящик кабельный на 120 клемм</w:t>
            </w:r>
          </w:p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05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18,68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C058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C058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C058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</w:tbl>
    <w:p w:rsidR="000A6B2C" w:rsidRPr="009C058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F437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Заземление высокочастотное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F437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10-321. Заземление высокочастотное внутреннее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F437A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в каналах, сечение ленты 2 х 30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в каналах, сечение ленты 1 х 100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в каналах или по полу, сечение ленты 0,5 х 300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61,42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в каналах или по полу, сечение ленты 0,5 х 600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61,42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по стенам, сечение ленты 2 х 30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по стенам, сечение ленты 1 х 100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по стенам, сечение ленты 0,5 х 300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из медной ленты по стенам, сечение ленты 0,5 х 600, 1 х 300 мм</w:t>
            </w:r>
          </w:p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437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F437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F437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F437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</w:tbl>
    <w:p w:rsidR="000A6B2C" w:rsidRPr="003F437A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47E5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Охлаждение передатчиков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47E5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10-332. Стенды водоохлаждения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47E5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групповой водоохлаждения подмодулятора или предмощных каскадов передатчиков мощностью до 2000 кВт</w:t>
            </w:r>
          </w:p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E5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групповой водоохлаждения мощного каскада или модулятора мощностью до 2000 кВт</w:t>
            </w:r>
          </w:p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E5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водоохлаждения фильтров</w:t>
            </w:r>
          </w:p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47E5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5,58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0A6B2C" w:rsidRPr="00947E5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47E5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47E5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</w:tbl>
    <w:p w:rsidR="000A6B2C" w:rsidRPr="00947E5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97186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10-333. Электродистилляторы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97186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Электродистиллятор на готовом фундаменте производительностью до 90 л/ч</w:t>
            </w:r>
          </w:p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8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прокладочный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1/10-235-25/24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Шнур резиновый круглого сечения диаметром свыше 6 до 8 мм включительно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97186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97186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97186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0A6B2C" w:rsidRPr="0097186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F2FC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10-334. Трубопроводы системы охлаждения радиостанции (внутри здания)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F2FC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0,002 т, диаметр до 15, 20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204,7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0,003 т, диаметр до 25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0,005 т, диаметр до 40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409,5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0,006 т, диаметр до 50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511,8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0,01 т, диаметр до 70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716,5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муфтах, масса 1 м трубы 0,014 т, диаметр до 100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614,2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фланцах и сварке, масса 1 м трубы 0,022 т, диаметр до 50, 70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204,7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фланцах и сварке, масса 1 м трубы 0,033 т, диаметр до 100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фланцах и сварке, масса 1 м трубы 0,054 т, диаметр до 150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511,8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фланцах и сварке, масса 1 м трубы 0,129 т, диаметр до 200, 250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716,5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107,89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Ц10-334-11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Трубопровод из стальных труб на фланцах и сварке, масса 1 м трубы 0,162 т, диаметр до 300 мм</w:t>
            </w:r>
          </w:p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2FC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921,3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132,01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CF2FC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F2FC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F2FC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0A6B2C" w:rsidRPr="00CF2FC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D75A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Аппаратно-студийное оборудование телевизионных центров и радиодомов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D75A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10-345. Аппаратура стоечного и шкафного типа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D75A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радиосвязи и радиомикрофонов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36,17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36,17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системы озвучивания студии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распределения синхроимпульсов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контроля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включения питания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Стеллажи для видеоконтрольных устройств в количестве до 6 шт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Стеллажи для видеоконтрольных устройств в количестве до 8 шт</w:t>
            </w:r>
          </w:p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75A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927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53,94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D75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D75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D75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0A6B2C" w:rsidRPr="00BD75A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012F9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10-346. Пульты и столы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012F9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аппаратуры</w:t>
            </w:r>
          </w:p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12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с полукруглой головкой 3,5 х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3012F9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012F9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012F9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0A6B2C" w:rsidRPr="003012F9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805F5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10-347. Аппаратура настольного типа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805F5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настольный</w:t>
            </w:r>
          </w:p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5F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Модулятор осциллографический или магнитофон переносного типа</w:t>
            </w:r>
          </w:p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5F5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805F5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05F5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05F5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</w:tbl>
    <w:p w:rsidR="000A6B2C" w:rsidRPr="00805F5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D848C8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10-348. Аппаратура консольного типа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D848C8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Магнитофон однотумбовый стационарный</w:t>
            </w:r>
          </w:p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48C8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98,1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Магнитофон стерео</w:t>
            </w:r>
          </w:p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48C8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студийного контроля</w:t>
            </w:r>
          </w:p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48C8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D848C8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D848C8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D848C8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</w:tbl>
    <w:p w:rsidR="000A6B2C" w:rsidRPr="00D848C8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74E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10-349. Аппаратура настенного типа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74E2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коммутации телевизионных камерных кабелей на количество разъемов 3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163,7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коммутации телевизионных камерных кабелей на количество разъемов 6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317,3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 распределительный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337,8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кабельная соединительная или разветвительная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Звонок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сигнальное студийное или коридорное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Ц10-349-7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Розетка микрофонная</w:t>
            </w:r>
          </w:p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4E2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ЭП-730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A74E2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74E2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74E2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0A6B2C" w:rsidRPr="00A74E2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400E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10-350. Аппаратура цветного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2400EE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камерных каналов, количество каналов 1 шт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камерных каналов, количество каналов 2 шт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727,3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измерений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коммутаторов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микшера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0,8275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контроля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0,6922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синхрокомплекта и УЭИТ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0,5189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коммутации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6870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питания конденсаторных микрофонов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связи и контроля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8070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системы озвучивания студии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радиомикрофонов и радиосвязи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0,02405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 для видеоконтрольных устройств в количестве до 9 шт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0,8234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1018,2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Стеллаж для видеоконтрольных устройств в количестве до 18 шт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836,4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0,5432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видеоинженера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видеорежиссера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звукорежиссера, количество входов до 20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8390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звукорежиссера, количество входов до 32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9480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УТБ (устройство телевизионное буквопечати)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видеоэффектов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618,2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1/10-280-3/10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Воск полиэтиленовый неокисленный ПВ-25, ПВ-100, ПВ-200, ПВ-300,ПВ-500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Видеомагнитофон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телевизионная передающая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бакелитовый ЛБС-1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1/10-235-20/757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клейкая (скотч) прозрачная, коричневая из полипропилена, шириной 48-50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5/10-20-10-1-4/4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неизолированный медный гибкий для электрических установок и антенн марки МГ сечением 4 мм</w:t>
            </w:r>
            <w:r w:rsidRPr="002400E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Ц10-350-23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видеоконтрольное</w:t>
            </w:r>
          </w:p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00E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400E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400E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400E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</w:tbl>
    <w:p w:rsidR="000A6B2C" w:rsidRPr="002400EE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E1CE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Радиорелейные линии связи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2E1CE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10-361. Станционное оборудование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2E1CE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приемная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приемная на 4 приемника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передающая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передающая на 4 передатчика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приемопередающая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приемопередающая на 4 приемопередатчика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оконечная (СО)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резервирования стволов (РС-4)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обслуживания ПРС (ОПРС)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обслуживания УРС (ОУРС)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служебной связи и контроля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пультов)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связи:резервирования стволов (РС-8)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оконечная и резервирования (ОР)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ввода и выделения групп телефонных каналов на ПРС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Ц10-361-15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Радиорелейная станция:cтатив унифицированного оборудования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стативов)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Радиорелейная станция:комплект блоков резервирования стволов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Радиорелейная станция:выносное устройство служебной связи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устройств)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настольного исполнения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блоков)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на аппаратуре комплекса унифицированых радиорелейных внутризоновых телевизионных систем связи: оконечная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на аппаратуре комплекса унифицированых радиорелейных внутризоновых телевизионных систем связи: промежуточная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959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универсальная цифровая радиореллейная 24-канальная для технологической связи газо-и нефтепроводов: оконечная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1130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универсальная цифровая радиореллейная 24-канальная для технологической связи газо-и нефтепроводов: промежуточная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универсальная цифровая радиореллейная 4-канальная для технологической связи газо-и нефтепроводов: оконечная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универсальная цифровая радиореллейная 4-канальная для технологической связи газо-и нефтепроводов: промежуточная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цифровая радиореллейная с возможностью организации двух дуплексных цифровых 15-канальных стволов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станций)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38,71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распределения постоянного тока (РПТ ОРС) комплекса унифицированых радиорелейных систем связи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шкафов)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комплекса унифицированых радиорелейных систем связи: распределения постоянного тока (РПТ УРС, РПТ ПРС)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Ц10-361-28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Радиорелейная станция:блок распределения ТВ программ на базе унифицированного оборудования</w:t>
            </w:r>
          </w:p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CED">
              <w:rPr>
                <w:rFonts w:ascii="Arial" w:hAnsi="Arial" w:cs="Arial"/>
              </w:rPr>
              <w:t>(единица измерения - 10 блоков)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33,64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2E1CE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2E1CE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2E1CE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</w:tbl>
    <w:p w:rsidR="000A6B2C" w:rsidRPr="002E1CE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871E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Радиосвязь с подвижными объектами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871E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10-372. Станционное оборудование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871E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резонаторных фильтров приема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блок)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антенное развязывающее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устройств)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приемно-передающего оборудования на 8 радиоканалов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138,99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138,99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коммутационного оборудования центральной станции для городской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коммутационного оборудования диспетчерского пункта для городской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телефонно-коммутационного оборудования пункта центрального диспетчера для сельской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телефонно-коммутационного оборудования пункта диспетчера хозяйства для сельской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генераторное вызывных и сигнальных частот для городской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0,247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генераторное вызывных и сигнальных частот для сельской связи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переключений промежуточная на один ствол (20 гребенок)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переключений промежуточная: на каждый последующий ствол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стоек)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839,4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приемно-передающего оборудования диспетчерской связи на количество радиоканалов до трех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аппаратуры опознавания номера радио-абонента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0,00033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цифровой регистрации</w:t>
            </w:r>
          </w:p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71EF">
              <w:rPr>
                <w:rFonts w:ascii="Arial" w:hAnsi="Arial" w:cs="Arial"/>
              </w:rPr>
              <w:t>(единица измерения - 10 устройств)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81,9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871E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871E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871E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0A6B2C" w:rsidRPr="00E871E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C0377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10-373. Абонентское оборудование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C0377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Радиостанция УКВ связи абонентская мощностью до 15 Вт стационарная</w:t>
            </w:r>
          </w:p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377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1/55-50-10/306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Нитроэмаль НЦ-132К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Радиостанция УКВ связи абонентская мощностью до 15 Вт подвижная</w:t>
            </w:r>
          </w:p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377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СО-22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C0377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C0377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C0377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0A6B2C" w:rsidRPr="00C0377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F295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10-374. Разделка высокочастотных кабелей в разъемы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6F295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концов ВЧ коаксиального кабеля со сплошной изоляцией в разъемы типов БТС, РТС, СР, БС, РС, РД</w:t>
            </w:r>
          </w:p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295D">
              <w:rPr>
                <w:rFonts w:ascii="Arial" w:hAnsi="Arial" w:cs="Arial"/>
              </w:rPr>
              <w:t>(единица измерения - 10 концов кабеля)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6F29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F29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F29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0A6B2C" w:rsidRPr="006F295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525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Радиотрансляционные узлы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BE525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10-385. Оборудование радиотрансляционных узлов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BE525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статив (стойка), массой до 100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статив (стойка), массой до 200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статив (стойка), массой до 300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кабелей (проводов) в аппаратуру проводного вещания при сечении кабеля до 6 мм</w:t>
            </w:r>
            <w:r w:rsidRPr="00BE52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концов кабеля)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и включение кабелей (проводов) в аппаратуру проводного вещания при сечении кабеля свыше 6 мм</w:t>
            </w:r>
            <w:r w:rsidRPr="00BE525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концов кабеля)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Ц10-385-6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массой до 20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низковольтный гибкий марки ПМВГ с многопроволочной жилой, изолированный хлопчатобумажной пряжей из поливинилхлоридного пластиката, сечением 0,35 мм</w:t>
            </w:r>
            <w:r w:rsidRPr="00BE52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массой до 50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низковольтный гибкий марки ПМВГ с многопроволочной жилой, изолированный хлопчатобумажной пряжей из поливинилхлоридного пластиката, сечением 0,35 мм</w:t>
            </w:r>
            <w:r w:rsidRPr="00BE52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массой до 100 кг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133,1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5/10-20-50-2/15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низковольтный гибкий марки ПМВГ с многопроволочной жилой, изолированный хлопчатобумажной пряжей из поливинилхлоридного пластиката, сечением 0,35 мм</w:t>
            </w:r>
            <w:r w:rsidRPr="00BE525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настенная</w:t>
            </w:r>
          </w:p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525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BE525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BE525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BE525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</w:tbl>
    <w:p w:rsidR="000A6B2C" w:rsidRPr="00BE525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34F62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10-386. Абонентское и другое оборудование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34F62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фидерный мощностью 200 Вт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фидерный мощностью 500 Вт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абонентский мощностью до 25 Вт, устанавливаемый на деревянной стене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ПРГН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абонентский мощностью до 25 Вт, устанавливаемый на кирпичной или бетонной стене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ПРГН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Трансформатор абонентский мощностью до 25 Вт, устанавливаемый на столбе или трубостойке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ПРГН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заградительный (ФНГ) для трехпрограммного вещания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ПРГН 1 х 4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или звуковая колонка в помещении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ПРТО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или звуковая колонка на столбе или на крыше, мощностью до 10 Вт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ПРТО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или звуковая колонка на столбе или на крыше, мощностью свыше 10 Вт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 с шестигранной головкой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П5/10-20-60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марки ПРТО 1 х 1,5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Ключ или кнопка на панели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5/10-20-50-2/15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монтажный низковольтный гибкий марки ПМВГ с многопроволочной жилой, изолированный хлопчатобумажной пряжей из поливинилхлоридного пластиката, сечением 0,35 мм</w:t>
            </w:r>
            <w:r w:rsidRPr="00E34F6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Колодка клеммная на металлической конструкции, количество перьев 20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Колодка клеммная на металлической конструкции, количество перьев 40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Колодка клеммная на стене с установкой защитного кожуха, количество перьев 20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Колодка клеммная на стене с установкой защитного кожуха, количество перьев 40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Ц10-386-15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Транспарант световой (табло)</w:t>
            </w:r>
          </w:p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34F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34F62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34F62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34F62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</w:tbl>
    <w:p w:rsidR="000A6B2C" w:rsidRPr="00E34F62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622A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Оборудование звукотехнических установок театрально-зрелищных предприятий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3622A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10-397. Электроакустические устройства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3622AC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микшерский на полу, число сквозных каналов до 4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562,9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микшерский на полу, число сквозных каналов до 8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на полу, количество усилителей до 2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на полу, количество усилителей до 6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на полу, количество усилителей до 9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выходных и промежуточных линий с дистанционным управлением на стене, количество линий до 40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337,8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выходных и промежуточных линий с дистанционным управлением на полу, количество линий до 60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Ц10-397-8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выходных и промежуточных линий без дистанционного управления на стене, количество линий до 20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выходных и промежуточных линий без дистанционного управления на стене, количество линий до 40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выходных и промежуточных линий без дистанционного управления на стене, количество линий до 60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327,4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микрофонных линий на стене, количество линий до 10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коммутации микрофонных линий на стене, количество линий до 30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блоков питания конденсаторных микрофонов на стене, количество блоков до 10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звукотехнической театральной стационарно-передвижной аппаратуры в залах вместимостью до 600 мест, тип аппаратуры КЗТСП-1 для обслуживания выездных спектаклей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1156,4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0,04796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6,145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Ц10-397-15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звукотехнической театральной стационарно-передвижной аппаратуры в залах вместимостью до 600 мест, тип аппаратуры КЗТСП-2 для театров различных жанров, клубов, дворцов культуры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2385,1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9,021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9,856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звукотехнической театральной стационарной аппаратуры КЗТС-1 для звукового оформления спектаклей, театральных представлений и прочих мероприятий в театрах вместимостью до 1200 мест, дворцах культуры и других залах вместимостью до 2000 мест</w:t>
            </w:r>
          </w:p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2AC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5312,7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1/10-235-3/83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Нитки суровые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17,03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0,02057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84,11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142,9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3622AC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3622AC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3622AC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0A6B2C" w:rsidRPr="003622AC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8978DF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10-398. Связь и сигнализация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8978DF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до 20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100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150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300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400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или панель коммутации связи и сигнализации на стене или в нише, количество пар свыше 500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аппаратуры в подпольном люке, количество линий до 5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аппаратуры в подпольном люке, количество линий до 10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Ц10-398-9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аппаратуры в подпольном люке, количество линий до 20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аппаратуры в подпольном люке, количество линий до 40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гибкой петли на рабочей галерее, количество линий 20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гибкой петли на рабочей галерее, количество линий 40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гибкой петли на рабочей галерее, количество линий 60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подключения гибкой петли на рабочей галерее, количество линий свыше 60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связи помощника режиссера, до 10 сигналов режиссерской сигнализации, на 1 направление трансляции и оповещения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связи помощника режиссера, до 30 сигналов режиссерской сигнализации, на 4 направления трансляции и оповещения</w:t>
            </w:r>
          </w:p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78D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8978DF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8978DF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8978DF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0A6B2C" w:rsidRPr="008978DF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D59FE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10-399. Телевидение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D59FE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питания ПТС на полу</w:t>
            </w:r>
          </w:p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59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Ц10-399-2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подключения ПТС на полу</w:t>
            </w:r>
          </w:p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59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1/55-50-20/110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химически стойкий ХС-76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0A6B2C" w:rsidRPr="00ED59FE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D59FE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D59FE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0A6B2C" w:rsidRPr="00ED59FE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2F9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Антенны, волноводы, фидеры и сигнальное освещение мачт и башен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2F9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4. Фидерные линии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2F9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2F9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10-475. Кабель коаксиальный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AC2F93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разматывание кабеля;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разделка коаксиального кабеля с установкой разъемов;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креплений и их монтаж на кабельрост (нормы 1,2,4,5,7,8);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объединение коаксиального кабеля и кабеля заземления антенны в пакет стяжками (нормы 3,6,9);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прокладка коаксиального кабеля (нормы 1,2,4,5,7,8), пакета кабелей (нормы 3,6,9) по кабельросту;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подключение джамп-кабеля (нормы 1,2,4,5,7,8);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подключение пакета кабелей (нормы 3,6,9);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комплекта заземления (норма 10).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AC2F9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башне, мачте высотой до 72 м, диаметр кабеля 7/8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156,59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башне, мачте высотой до 72 м, диаметр кабеля 5/4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164,15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башне, мачте высотой до 72 м, диаметр кабеля 1/2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ручные и рычажные тяговым усилием до 9,81 (1)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Полоска К404 и пряжка К407 для крепления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заземления антенны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кровле здания, горизонтально, диаметр кабеля 7/8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117,73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Ц10-475-5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кровле здания, горизонтально, диаметр кабеля 5/4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128,21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кровле здания, горизонтально, диаметр кабеля 1/2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31,99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Полоска К404 и пряжка К407 для крепления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заземления антенны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стене здания, вертикально, диаметр кабеля 7/8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156,15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стене здания, вертикально, диаметр кабеля 5/4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165,29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Джамп-кабель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Крепление кабельное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коаксиальный, прокладываемый по металлическому кабельросту на стене здания, вертикально, диаметр кабеля 1/2 дюйма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Полоска К404 и пряжка К407 для крепления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заземления антенны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коаксиальный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Разъем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Ц10-475-10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Заземление коаксиального кабеля</w:t>
            </w:r>
          </w:p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F9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AC2F9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AC2F9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 заземления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AC2F9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A6B2C" w:rsidRPr="00AC2F9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2786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Антенны и оборудование коллективного приема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627866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10-514. Сдача работ с контрольным измерением отношения сигнала к шуму для распределительной сети кабельного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627866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шуму для одного канала</w:t>
            </w:r>
          </w:p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866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шуму: для каждого последующего канала</w:t>
            </w:r>
          </w:p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866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627866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627866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627866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0A6B2C" w:rsidRPr="00627866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B2CAA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10-515. Сдача работ с контрольным измерением отношения сигнала к фоновой помехе для распределительной сети кабельного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B2CAA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фоновой помехе для одного канала</w:t>
            </w:r>
          </w:p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CAA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фоновой помехе: для каждого последующего канала</w:t>
            </w:r>
          </w:p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CAA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B2CAA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B2CAA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B2CAA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0A6B2C" w:rsidRPr="00EB2CAA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EC1540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10-516. Сдача работ с контрольным измерением отношения сигнала к помехе комбинационной частоты третьего порядка для распределительной сети кабельного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EC1540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помехе комбинационной частоты третьего порядка для одного канала</w:t>
            </w:r>
          </w:p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540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Сдача работ с контрольным измерением отношения сигнала к помехе комбинационной частоты третьего порядка: для каждого последующего канала</w:t>
            </w:r>
          </w:p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1540">
              <w:rPr>
                <w:rFonts w:ascii="Arial" w:hAnsi="Arial" w:cs="Arial"/>
              </w:rPr>
              <w:t>(единица измерения - измерение)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0A6B2C" w:rsidRPr="00EC1540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EC1540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электроизоляционная ЛЭТСАР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EC1540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0A6B2C" w:rsidRPr="00EC1540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B080D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10-520. Кабель телевизионный (коаксиальный)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FB080D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сверление отверстий для креплений (норма 1), установка креплений (нормы 1, 2, 3);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прокладка кабеля с закреплением (нормы 1, 2, 3 ).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FB080D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телевизионный (коаксиальный) открыто по стене</w:t>
            </w:r>
          </w:p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80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28,98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Дюбель-гвозди 3,7 х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Скрепы фигурные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телевизионный (коаксиальный)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телевизионный (коаксиальный) в кабельном канале</w:t>
            </w:r>
          </w:p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80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телевизионный (коаксиальный)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телевизионный (коаксиальный) в коробе</w:t>
            </w:r>
          </w:p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080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8,69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3,6х150 мм, нейлон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0A6B2C" w:rsidRPr="00FB080D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П5/10-10-80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FB080D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Кабель телевизионный (коаксиальный)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FB080D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</w:tbl>
    <w:p w:rsidR="000A6B2C" w:rsidRPr="00FB080D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079A3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10-521. Шкаф телекоммутационный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079A3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сверление отверстий, установка с креплением, заземление (норма 1);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разметка, отрезка, сверление отверстий, крепление в шкафу (норма 2);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разметка, обрезка, сверление отверстий, установка (норма 3).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079A3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телекоммутационный навесной</w:t>
            </w:r>
          </w:p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9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монтажный 6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 телекоммутационный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шкаф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Стенка задняя из фанеры для шкафа телекоммутационного</w:t>
            </w:r>
          </w:p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9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3,1-3,7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Шурупы-саморезы 4,0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9A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DIN-рейка</w:t>
            </w:r>
          </w:p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9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спиральные с цилиндрическим хвостовиком, длинная серия (по металлу), диаметром 5,4-6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0,000012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0,000003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0A6B2C" w:rsidRPr="004079A3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79A3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DIN-рейка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79A3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A6B2C" w:rsidRPr="004079A3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0A6B2C" w:rsidRPr="00595097" w:rsidRDefault="000A6B2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04061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10-522. Оборудование коллективного приема телевидения</w:t>
            </w: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A6B2C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Pr="00404061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разметка, сверление отверстий, установка с креплением, заземление, подключение, установки значений (норма 1);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разметка, сверление отверстий, установка с креплением, подключение коаксиального кабеля (норма 2);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разделка кабеля коаксиального с установкой соединителя (норма 3).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A6B2C" w:rsidRDefault="000A6B2C" w:rsidP="00E11A6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A6B2C" w:rsidRDefault="000A6B2C" w:rsidP="000A6B2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A6B2C" w:rsidRPr="00404061" w:rsidTr="00E11A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Усилитель домовой</w:t>
            </w:r>
          </w:p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4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1/10-240-30-30/362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Дюбель-гвоздь монтажный 6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Разветвитель (ответвитель)</w:t>
            </w:r>
          </w:p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4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4-8 мм, длиной 110-165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П5/60-20-2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Разветвитель (ответвитель)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Ц10-522-3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A6B2C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кабеля коаксиального</w:t>
            </w:r>
          </w:p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40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Линейно-кабельные изделия связи</w:t>
            </w:r>
          </w:p>
        </w:tc>
      </w:tr>
      <w:tr w:rsidR="000A6B2C" w:rsidRPr="00404061" w:rsidTr="00E11A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П5/60-80-1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6B2C" w:rsidRPr="00404061" w:rsidRDefault="000A6B2C" w:rsidP="00E11A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Соединитель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A6B2C" w:rsidRPr="00404061" w:rsidRDefault="000A6B2C" w:rsidP="00E11A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A6B2C" w:rsidRPr="00404061" w:rsidRDefault="000A6B2C" w:rsidP="000A6B2C">
      <w:pPr>
        <w:pStyle w:val="a5"/>
        <w:rPr>
          <w:rFonts w:ascii="Arial" w:hAnsi="Arial" w:cs="Arial"/>
          <w:b/>
          <w:sz w:val="2"/>
        </w:rPr>
      </w:pPr>
    </w:p>
    <w:p w:rsidR="00135B66" w:rsidRPr="00595097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595097" w:rsidSect="0059509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097" w:rsidRDefault="00595097" w:rsidP="00595097">
      <w:r>
        <w:separator/>
      </w:r>
    </w:p>
  </w:endnote>
  <w:endnote w:type="continuationSeparator" w:id="0">
    <w:p w:rsidR="00595097" w:rsidRDefault="00595097" w:rsidP="00595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097" w:rsidRDefault="00595097" w:rsidP="0025685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A6B2C">
      <w:rPr>
        <w:rStyle w:val="a4"/>
        <w:noProof/>
      </w:rPr>
      <w:t>272</w:t>
    </w:r>
    <w:r>
      <w:rPr>
        <w:rStyle w:val="a4"/>
      </w:rPr>
      <w:fldChar w:fldCharType="end"/>
    </w:r>
  </w:p>
  <w:p w:rsidR="00595097" w:rsidRDefault="00595097" w:rsidP="0059509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097" w:rsidRDefault="00595097" w:rsidP="0025685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0A6B2C">
      <w:rPr>
        <w:rStyle w:val="a4"/>
        <w:noProof/>
      </w:rPr>
      <w:t>273</w:t>
    </w:r>
    <w:r>
      <w:rPr>
        <w:rStyle w:val="a4"/>
      </w:rPr>
      <w:fldChar w:fldCharType="end"/>
    </w:r>
  </w:p>
  <w:p w:rsidR="00595097" w:rsidRDefault="00595097" w:rsidP="00595097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097" w:rsidRDefault="00595097" w:rsidP="00595097">
      <w:r>
        <w:separator/>
      </w:r>
    </w:p>
  </w:footnote>
  <w:footnote w:type="continuationSeparator" w:id="0">
    <w:p w:rsidR="00595097" w:rsidRDefault="00595097" w:rsidP="00595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097" w:rsidRDefault="00595097" w:rsidP="00595097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8.03.210-2026</w:t>
    </w:r>
  </w:p>
  <w:p w:rsidR="00595097" w:rsidRPr="00595097" w:rsidRDefault="00595097" w:rsidP="00595097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097" w:rsidRDefault="00595097" w:rsidP="00595097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8.03.210-2026</w:t>
    </w:r>
  </w:p>
  <w:p w:rsidR="00595097" w:rsidRPr="00595097" w:rsidRDefault="00595097" w:rsidP="00595097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097"/>
    <w:rsid w:val="00071661"/>
    <w:rsid w:val="000A6B2C"/>
    <w:rsid w:val="00135B66"/>
    <w:rsid w:val="0040791D"/>
    <w:rsid w:val="004A7AAA"/>
    <w:rsid w:val="00595097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712443-4C79-48CD-8461-FA24010F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252</Pages>
  <Words>74405</Words>
  <Characters>424110</Characters>
  <Application>Microsoft Office Word</Application>
  <DocSecurity>0</DocSecurity>
  <Lines>3534</Lines>
  <Paragraphs>995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497520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2025-05-14T07:16:00Z</dcterms:created>
  <dcterms:modified xsi:type="dcterms:W3CDTF">2025-05-14T07:16:00Z</dcterms:modified>
</cp:coreProperties>
</file>