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E2D" w14:textId="0953F007" w:rsidR="002908DF" w:rsidRDefault="002908DF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2908DF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03.04.2025 ДО 17.00 (ФИО И ДОЛЖНОСТЬ ИЛИ ПРИЧИНА ОТСУТСТВИЯ, ФИО И ДОЛЖНОСТЬ ЛИЦА ИСПОЛНЯЮЩЕГО ОБЯЗАННОСТИ РУКОВОДИТЕЛЯ).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08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2908DF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2547D4F8" w14:textId="77777777" w:rsidR="002908DF" w:rsidRPr="002908DF" w:rsidRDefault="002908DF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93ECA61" w14:textId="5840B19D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8E6D1E3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A0EEBF9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7F88B3" w14:textId="77777777" w:rsidR="00A92D37" w:rsidRPr="00235722" w:rsidRDefault="00FA180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CABFB50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1CD5266C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14:paraId="2266BB16" w14:textId="77777777" w:rsidTr="0009240E">
        <w:trPr>
          <w:trHeight w:val="1134"/>
        </w:trPr>
        <w:tc>
          <w:tcPr>
            <w:tcW w:w="851" w:type="dxa"/>
          </w:tcPr>
          <w:p w14:paraId="382FC88A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1C2D1EAA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9FE3302" w14:textId="77777777" w:rsidR="00FA1802" w:rsidRPr="003E7E9F" w:rsidRDefault="00FA1802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 организации торговли в весенне-летний период</w:t>
            </w:r>
          </w:p>
          <w:p w14:paraId="77F77FA2" w14:textId="77777777" w:rsidR="00FA1802" w:rsidRPr="003E7E9F" w:rsidRDefault="00FA1802" w:rsidP="00FA1802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Нагорная Елена Сергеевна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6CE8549F" w14:textId="77777777" w:rsidR="00FA1802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 w:rsidRPr="003E7E9F">
              <w:rPr>
                <w:i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i/>
                <w:sz w:val="28"/>
                <w:szCs w:val="28"/>
                <w:lang w:val="ru-RU"/>
              </w:rPr>
              <w:t xml:space="preserve">главного </w:t>
            </w:r>
            <w:r w:rsidRPr="003E7E9F">
              <w:rPr>
                <w:i/>
                <w:sz w:val="28"/>
                <w:szCs w:val="28"/>
                <w:lang w:val="ru-RU"/>
              </w:rPr>
              <w:t xml:space="preserve">управления </w:t>
            </w:r>
            <w:r>
              <w:rPr>
                <w:i/>
                <w:sz w:val="28"/>
                <w:szCs w:val="28"/>
                <w:lang w:val="ru-RU"/>
              </w:rPr>
              <w:t>торговли и услуг</w:t>
            </w:r>
            <w:r w:rsidRPr="003E7E9F"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280351D2" w14:textId="77777777" w:rsidR="00FA1802" w:rsidRPr="000A2C7C" w:rsidRDefault="00FA1802" w:rsidP="00FA1802">
            <w:pPr>
              <w:spacing w:line="280" w:lineRule="exact"/>
              <w:ind w:left="-4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FA1802" w:rsidRPr="00235722" w14:paraId="53931E1E" w14:textId="77777777" w:rsidTr="0009240E">
        <w:trPr>
          <w:trHeight w:val="1134"/>
        </w:trPr>
        <w:tc>
          <w:tcPr>
            <w:tcW w:w="851" w:type="dxa"/>
          </w:tcPr>
          <w:p w14:paraId="5A23EDA4" w14:textId="77777777"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F60A4B1" w14:textId="77777777"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99AD44C" w14:textId="77777777" w:rsidR="00FA180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 xml:space="preserve">б </w:t>
            </w:r>
            <w:r>
              <w:rPr>
                <w:b/>
                <w:sz w:val="28"/>
                <w:szCs w:val="28"/>
              </w:rPr>
              <w:t xml:space="preserve">оплате </w:t>
            </w:r>
            <w:r w:rsidRPr="001E6537">
              <w:rPr>
                <w:b/>
                <w:color w:val="000000" w:themeColor="text1"/>
                <w:sz w:val="28"/>
                <w:szCs w:val="28"/>
              </w:rPr>
              <w:t>жилищно-коммунальны</w:t>
            </w:r>
            <w:r>
              <w:rPr>
                <w:b/>
                <w:color w:val="000000" w:themeColor="text1"/>
                <w:sz w:val="28"/>
                <w:szCs w:val="28"/>
              </w:rPr>
              <w:t>х услуг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3CF31B7" w14:textId="77777777" w:rsidR="00FA1802" w:rsidRPr="006205EC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r w:rsidRPr="006205EC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 w:rsidRPr="006205EC">
              <w:rPr>
                <w:b/>
                <w:i/>
                <w:sz w:val="28"/>
                <w:szCs w:val="28"/>
                <w:lang w:val="ru-RU"/>
              </w:rPr>
              <w:t>Бардович Максим Валентинович,</w:t>
            </w:r>
          </w:p>
          <w:p w14:paraId="2EB3059C" w14:textId="77777777" w:rsidR="00FA1802" w:rsidRPr="006205EC" w:rsidRDefault="00FA1802" w:rsidP="00FA1802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6205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директор КУП «Центр информационных технологий Мингорисполкома»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;</w:t>
            </w:r>
          </w:p>
          <w:p w14:paraId="24EAFA21" w14:textId="77777777" w:rsidR="00FA1802" w:rsidRDefault="00FA1802" w:rsidP="00FA1802">
            <w:pPr>
              <w:spacing w:line="280" w:lineRule="exact"/>
              <w:ind w:left="2301" w:firstLine="85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Толстик Марина Анатольевна</w:t>
            </w:r>
            <w:r w:rsidRPr="0016408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658A9043" w14:textId="77777777" w:rsidR="00FA1802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генеральный директор ГО «Минское городское жилищное хозяйство»</w:t>
            </w:r>
          </w:p>
          <w:p w14:paraId="0FCD5719" w14:textId="77777777" w:rsidR="00FA1802" w:rsidRPr="003E7E9F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 w:eastAsia="en-US"/>
              </w:rPr>
            </w:pPr>
          </w:p>
        </w:tc>
      </w:tr>
      <w:tr w:rsidR="004C7838" w:rsidRPr="00235722" w14:paraId="1137B325" w14:textId="77777777" w:rsidTr="0009240E">
        <w:trPr>
          <w:trHeight w:val="1134"/>
        </w:trPr>
        <w:tc>
          <w:tcPr>
            <w:tcW w:w="851" w:type="dxa"/>
          </w:tcPr>
          <w:p w14:paraId="4DF73C0A" w14:textId="77777777" w:rsidR="004C7838" w:rsidRPr="00235722" w:rsidRDefault="004C783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0C72EFD" w14:textId="77777777" w:rsidR="004C7838" w:rsidRPr="00235722" w:rsidRDefault="004C783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4627435" w14:textId="77777777" w:rsidR="004C7838" w:rsidRDefault="004C7838" w:rsidP="004C7838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работе </w:t>
            </w:r>
            <w:r w:rsidRPr="004C78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городского пассажирского транспорта</w:t>
            </w:r>
          </w:p>
          <w:p w14:paraId="2010D5FF" w14:textId="77777777" w:rsidR="004C7838" w:rsidRDefault="004C7838" w:rsidP="004C7838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 xml:space="preserve">Супранович </w:t>
            </w:r>
            <w:r w:rsidR="00A43A17">
              <w:rPr>
                <w:b/>
                <w:i/>
                <w:sz w:val="28"/>
                <w:szCs w:val="28"/>
                <w:lang w:val="be-BY"/>
              </w:rPr>
              <w:t>Юрий Степанович</w:t>
            </w:r>
            <w:r>
              <w:rPr>
                <w:i/>
                <w:sz w:val="28"/>
                <w:szCs w:val="28"/>
              </w:rPr>
              <w:t>,</w:t>
            </w:r>
          </w:p>
          <w:p w14:paraId="40EE48B7" w14:textId="77777777" w:rsidR="004C7838" w:rsidRDefault="004C7838" w:rsidP="004C7838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 Г</w:t>
            </w:r>
            <w:r w:rsidR="00A43A17">
              <w:rPr>
                <w:i/>
                <w:sz w:val="28"/>
                <w:szCs w:val="28"/>
                <w:lang w:val="ru-RU"/>
              </w:rPr>
              <w:t>У</w:t>
            </w:r>
            <w:r>
              <w:rPr>
                <w:i/>
                <w:sz w:val="28"/>
                <w:szCs w:val="28"/>
              </w:rPr>
              <w:t xml:space="preserve"> «</w:t>
            </w:r>
            <w:r w:rsidR="00A43A17">
              <w:rPr>
                <w:i/>
                <w:sz w:val="28"/>
                <w:szCs w:val="28"/>
                <w:lang w:val="ru-RU"/>
              </w:rPr>
              <w:t>Столичный транспорт и связь</w:t>
            </w:r>
            <w:r>
              <w:rPr>
                <w:i/>
                <w:sz w:val="28"/>
                <w:szCs w:val="28"/>
              </w:rPr>
              <w:t>»</w:t>
            </w:r>
          </w:p>
          <w:p w14:paraId="10686D59" w14:textId="77777777" w:rsidR="004C7838" w:rsidRPr="004C7838" w:rsidRDefault="004C783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5944DB63" w14:textId="77777777" w:rsidTr="0009240E">
        <w:tc>
          <w:tcPr>
            <w:tcW w:w="851" w:type="dxa"/>
          </w:tcPr>
          <w:p w14:paraId="20E054AE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91D6091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6897AA9F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70E6DD8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5F98E92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834AC40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7C0C021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D798089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792D83A8" w14:textId="77777777" w:rsidR="00301899" w:rsidRPr="002908DF" w:rsidRDefault="00301899" w:rsidP="00301899">
      <w:pPr>
        <w:widowControl w:val="0"/>
        <w:rPr>
          <w:lang w:val="en-US"/>
        </w:rPr>
      </w:pPr>
    </w:p>
    <w:sectPr w:rsidR="00301899" w:rsidRPr="002908DF" w:rsidSect="002908D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845582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908DF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90901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500CA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B2595"/>
    <w:rsid w:val="007D773A"/>
    <w:rsid w:val="007E2407"/>
    <w:rsid w:val="00844D21"/>
    <w:rsid w:val="0084639D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F6F08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B243"/>
  <w15:docId w15:val="{474B8DD3-78AD-4A34-A051-4DF71B17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08D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12</cp:revision>
  <cp:lastPrinted>2025-03-31T09:17:00Z</cp:lastPrinted>
  <dcterms:created xsi:type="dcterms:W3CDTF">2025-03-21T11:39:00Z</dcterms:created>
  <dcterms:modified xsi:type="dcterms:W3CDTF">2025-04-01T06:51:00Z</dcterms:modified>
</cp:coreProperties>
</file>